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AA" w:rsidRPr="00DA63FF" w:rsidRDefault="00337239" w:rsidP="00337239">
      <w:pPr>
        <w:pStyle w:val="BodyText"/>
        <w:spacing w:line="360" w:lineRule="auto"/>
        <w:jc w:val="center"/>
        <w:rPr>
          <w:rFonts w:ascii="Verdana" w:hAnsi="Verdana"/>
          <w:sz w:val="20"/>
          <w:lang w:val="sq-AL"/>
        </w:rPr>
      </w:pPr>
      <w:r w:rsidRPr="00DA63FF">
        <w:rPr>
          <w:rFonts w:ascii="Verdana" w:hAnsi="Verdana"/>
          <w:sz w:val="20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45.1pt" o:ole="">
            <v:imagedata r:id="rId7" o:title=""/>
          </v:shape>
          <o:OLEObject Type="Embed" ProgID="MSPhotoEd.3" ShapeID="_x0000_i1025" DrawAspect="Content" ObjectID="_1433239340" r:id="rId8"/>
        </w:object>
      </w:r>
    </w:p>
    <w:p w:rsidR="00895518" w:rsidRPr="00DA63FF" w:rsidRDefault="00175321" w:rsidP="00337239">
      <w:pPr>
        <w:pStyle w:val="BodyText"/>
        <w:spacing w:line="360" w:lineRule="auto"/>
        <w:jc w:val="center"/>
        <w:rPr>
          <w:rFonts w:ascii="Verdana" w:hAnsi="Verdana"/>
          <w:b/>
          <w:sz w:val="20"/>
          <w:lang w:val="sq-AL"/>
        </w:rPr>
      </w:pPr>
      <w:r w:rsidRPr="00DA63FF">
        <w:rPr>
          <w:rFonts w:ascii="Verdana" w:hAnsi="Verdana"/>
          <w:b/>
          <w:sz w:val="20"/>
          <w:lang w:val="sq-AL"/>
        </w:rPr>
        <w:t>REPUBLIKA E SHQIP</w:t>
      </w:r>
      <w:r w:rsidR="00376601" w:rsidRPr="00DA63FF">
        <w:rPr>
          <w:rFonts w:ascii="Verdana" w:hAnsi="Verdana"/>
          <w:b/>
          <w:sz w:val="20"/>
          <w:lang w:val="sq-AL"/>
        </w:rPr>
        <w:t>Ë</w:t>
      </w:r>
      <w:r w:rsidRPr="00DA63FF">
        <w:rPr>
          <w:rFonts w:ascii="Verdana" w:hAnsi="Verdana"/>
          <w:b/>
          <w:sz w:val="20"/>
          <w:lang w:val="sq-AL"/>
        </w:rPr>
        <w:t>RIS</w:t>
      </w:r>
      <w:r w:rsidR="00376601" w:rsidRPr="00DA63FF">
        <w:rPr>
          <w:rFonts w:ascii="Verdana" w:hAnsi="Verdana"/>
          <w:b/>
          <w:sz w:val="20"/>
          <w:lang w:val="sq-AL"/>
        </w:rPr>
        <w:t>Ë</w:t>
      </w:r>
    </w:p>
    <w:p w:rsidR="00175321" w:rsidRPr="00DA63FF" w:rsidRDefault="00175321" w:rsidP="00337239">
      <w:pPr>
        <w:pStyle w:val="BodyText"/>
        <w:spacing w:line="360" w:lineRule="auto"/>
        <w:jc w:val="center"/>
        <w:rPr>
          <w:rFonts w:ascii="Verdana" w:hAnsi="Verdana"/>
          <w:b/>
          <w:sz w:val="20"/>
          <w:lang w:val="sq-AL"/>
        </w:rPr>
      </w:pPr>
      <w:r w:rsidRPr="00DA63FF">
        <w:rPr>
          <w:rFonts w:ascii="Verdana" w:hAnsi="Verdana"/>
          <w:b/>
          <w:sz w:val="20"/>
          <w:lang w:val="sq-AL"/>
        </w:rPr>
        <w:t>KOMISIONI Q</w:t>
      </w:r>
      <w:r w:rsidR="004E6F9B" w:rsidRPr="00DA63FF">
        <w:rPr>
          <w:rFonts w:ascii="Verdana" w:hAnsi="Verdana"/>
          <w:b/>
          <w:sz w:val="20"/>
          <w:lang w:val="sq-AL"/>
        </w:rPr>
        <w:t>E</w:t>
      </w:r>
      <w:r w:rsidRPr="00DA63FF">
        <w:rPr>
          <w:rFonts w:ascii="Verdana" w:hAnsi="Verdana"/>
          <w:b/>
          <w:sz w:val="20"/>
          <w:lang w:val="sq-AL"/>
        </w:rPr>
        <w:t>NDROR I ZGJEDHJEVE</w:t>
      </w:r>
    </w:p>
    <w:p w:rsidR="00227072" w:rsidRPr="00DA63FF" w:rsidRDefault="003202D4" w:rsidP="00337239">
      <w:pPr>
        <w:pStyle w:val="BodyText"/>
        <w:spacing w:line="360" w:lineRule="auto"/>
        <w:jc w:val="center"/>
        <w:rPr>
          <w:rFonts w:ascii="Verdana" w:hAnsi="Verdana"/>
          <w:imprint/>
          <w:color w:val="FFFFFF"/>
          <w:sz w:val="20"/>
          <w:u w:val="double"/>
          <w:lang w:val="sq-AL"/>
        </w:rPr>
      </w:pPr>
      <w:r w:rsidRPr="00DA63FF">
        <w:rPr>
          <w:rFonts w:ascii="Verdana" w:hAnsi="Verdana"/>
          <w:imprint/>
          <w:color w:val="FFFFFF"/>
          <w:sz w:val="20"/>
          <w:u w:val="double"/>
          <w:lang w:val="sq-AL"/>
        </w:rPr>
        <w:t>______________________________________________________________________</w:t>
      </w:r>
    </w:p>
    <w:p w:rsidR="00D15727" w:rsidRDefault="00D15727" w:rsidP="00337239">
      <w:pPr>
        <w:pStyle w:val="BodyText"/>
        <w:spacing w:line="360" w:lineRule="auto"/>
        <w:jc w:val="center"/>
        <w:rPr>
          <w:rFonts w:ascii="Verdana" w:hAnsi="Verdana"/>
          <w:i/>
          <w:sz w:val="20"/>
          <w:lang w:val="sq-AL"/>
        </w:rPr>
      </w:pPr>
    </w:p>
    <w:p w:rsidR="00895518" w:rsidRPr="00DA63FF" w:rsidRDefault="00895518" w:rsidP="00337239">
      <w:pPr>
        <w:pStyle w:val="BodyText"/>
        <w:spacing w:line="360" w:lineRule="auto"/>
        <w:jc w:val="center"/>
        <w:rPr>
          <w:rFonts w:ascii="Verdana" w:hAnsi="Verdana"/>
          <w:b/>
          <w:sz w:val="20"/>
          <w:lang w:val="sq-AL"/>
        </w:rPr>
      </w:pPr>
      <w:r w:rsidRPr="00DA63FF">
        <w:rPr>
          <w:rFonts w:ascii="Verdana" w:hAnsi="Verdana"/>
          <w:b/>
          <w:sz w:val="20"/>
          <w:lang w:val="sq-AL"/>
        </w:rPr>
        <w:t>V</w:t>
      </w:r>
      <w:r w:rsidR="007C1C35" w:rsidRPr="00DA63FF">
        <w:rPr>
          <w:rFonts w:ascii="Verdana" w:hAnsi="Verdana"/>
          <w:b/>
          <w:sz w:val="20"/>
          <w:lang w:val="sq-AL"/>
        </w:rPr>
        <w:t xml:space="preserve"> </w:t>
      </w:r>
      <w:r w:rsidRPr="00DA63FF">
        <w:rPr>
          <w:rFonts w:ascii="Verdana" w:hAnsi="Verdana"/>
          <w:b/>
          <w:sz w:val="20"/>
          <w:lang w:val="sq-AL"/>
        </w:rPr>
        <w:t>E</w:t>
      </w:r>
      <w:r w:rsidR="007C1C35" w:rsidRPr="00DA63FF">
        <w:rPr>
          <w:rFonts w:ascii="Verdana" w:hAnsi="Verdana"/>
          <w:b/>
          <w:sz w:val="20"/>
          <w:lang w:val="sq-AL"/>
        </w:rPr>
        <w:t xml:space="preserve"> </w:t>
      </w:r>
      <w:r w:rsidRPr="00DA63FF">
        <w:rPr>
          <w:rFonts w:ascii="Verdana" w:hAnsi="Verdana"/>
          <w:b/>
          <w:sz w:val="20"/>
          <w:lang w:val="sq-AL"/>
        </w:rPr>
        <w:t>N</w:t>
      </w:r>
      <w:r w:rsidR="007C1C35" w:rsidRPr="00DA63FF">
        <w:rPr>
          <w:rFonts w:ascii="Verdana" w:hAnsi="Verdana"/>
          <w:b/>
          <w:sz w:val="20"/>
          <w:lang w:val="sq-AL"/>
        </w:rPr>
        <w:t xml:space="preserve"> </w:t>
      </w:r>
      <w:r w:rsidRPr="00DA63FF">
        <w:rPr>
          <w:rFonts w:ascii="Verdana" w:hAnsi="Verdana"/>
          <w:b/>
          <w:sz w:val="20"/>
          <w:lang w:val="sq-AL"/>
        </w:rPr>
        <w:t>D</w:t>
      </w:r>
      <w:r w:rsidR="007C1C35" w:rsidRPr="00DA63FF">
        <w:rPr>
          <w:rFonts w:ascii="Verdana" w:hAnsi="Verdana"/>
          <w:b/>
          <w:sz w:val="20"/>
          <w:lang w:val="sq-AL"/>
        </w:rPr>
        <w:t xml:space="preserve"> </w:t>
      </w:r>
      <w:r w:rsidRPr="00DA63FF">
        <w:rPr>
          <w:rFonts w:ascii="Verdana" w:hAnsi="Verdana"/>
          <w:b/>
          <w:sz w:val="20"/>
          <w:lang w:val="sq-AL"/>
        </w:rPr>
        <w:t>I</w:t>
      </w:r>
      <w:r w:rsidR="007C1C35" w:rsidRPr="00DA63FF">
        <w:rPr>
          <w:rFonts w:ascii="Verdana" w:hAnsi="Verdana"/>
          <w:b/>
          <w:sz w:val="20"/>
          <w:lang w:val="sq-AL"/>
        </w:rPr>
        <w:t xml:space="preserve"> </w:t>
      </w:r>
      <w:r w:rsidRPr="00DA63FF">
        <w:rPr>
          <w:rFonts w:ascii="Verdana" w:hAnsi="Verdana"/>
          <w:b/>
          <w:sz w:val="20"/>
          <w:lang w:val="sq-AL"/>
        </w:rPr>
        <w:t>M</w:t>
      </w:r>
    </w:p>
    <w:p w:rsidR="007C1C35" w:rsidRPr="00DA63FF" w:rsidRDefault="007C1C35" w:rsidP="00337239">
      <w:pPr>
        <w:pStyle w:val="BodyText"/>
        <w:rPr>
          <w:rFonts w:ascii="Verdana" w:hAnsi="Verdana"/>
          <w:sz w:val="20"/>
          <w:lang w:val="sq-AL"/>
        </w:rPr>
      </w:pPr>
    </w:p>
    <w:p w:rsidR="00895518" w:rsidRPr="00DA63FF" w:rsidRDefault="009C3853" w:rsidP="009667EA">
      <w:pPr>
        <w:pStyle w:val="BodyText"/>
        <w:spacing w:line="360" w:lineRule="auto"/>
        <w:jc w:val="center"/>
        <w:rPr>
          <w:rFonts w:ascii="Verdana" w:hAnsi="Verdana"/>
          <w:b/>
          <w:sz w:val="20"/>
          <w:u w:val="single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PËR </w:t>
      </w:r>
      <w:r w:rsidR="009667EA" w:rsidRPr="00DA63FF">
        <w:rPr>
          <w:rFonts w:ascii="Verdana" w:hAnsi="Verdana"/>
          <w:b/>
          <w:sz w:val="20"/>
          <w:lang w:val="sq-AL"/>
        </w:rPr>
        <w:t>MIRATIMIN</w:t>
      </w:r>
      <w:r w:rsidR="004E6F9B" w:rsidRPr="00DA63FF">
        <w:rPr>
          <w:rFonts w:ascii="Verdana" w:hAnsi="Verdana"/>
          <w:b/>
          <w:sz w:val="20"/>
          <w:lang w:val="sq-AL"/>
        </w:rPr>
        <w:t xml:space="preserve"> E</w:t>
      </w:r>
      <w:r w:rsidR="009667EA" w:rsidRPr="00DA63FF">
        <w:rPr>
          <w:rFonts w:ascii="Verdana" w:hAnsi="Verdana"/>
          <w:b/>
          <w:sz w:val="20"/>
          <w:lang w:val="sq-AL"/>
        </w:rPr>
        <w:t xml:space="preserve"> </w:t>
      </w:r>
      <w:r w:rsidR="00152D32" w:rsidRPr="00DA63FF">
        <w:rPr>
          <w:rFonts w:ascii="Verdana" w:hAnsi="Verdana"/>
          <w:b/>
          <w:sz w:val="20"/>
          <w:lang w:val="sq-AL"/>
        </w:rPr>
        <w:t xml:space="preserve">PËRMBAJTJES SË </w:t>
      </w:r>
      <w:r w:rsidR="009667EA" w:rsidRPr="00DA63FF">
        <w:rPr>
          <w:rFonts w:ascii="Verdana" w:hAnsi="Verdana"/>
          <w:b/>
          <w:sz w:val="20"/>
          <w:lang w:val="sq-AL"/>
        </w:rPr>
        <w:t xml:space="preserve">FLETËS SË VOTIMIT PËR </w:t>
      </w:r>
      <w:r w:rsidR="007F3692">
        <w:rPr>
          <w:rFonts w:ascii="Verdana" w:hAnsi="Verdana"/>
          <w:b/>
          <w:sz w:val="20"/>
          <w:lang w:val="sq-AL"/>
        </w:rPr>
        <w:t>ZGJEDHJET E PJES</w:t>
      </w:r>
      <w:r w:rsidR="00FE7D6A">
        <w:rPr>
          <w:rFonts w:ascii="Verdana" w:hAnsi="Verdana"/>
          <w:b/>
          <w:sz w:val="20"/>
          <w:lang w:val="sq-AL"/>
        </w:rPr>
        <w:t>Ë</w:t>
      </w:r>
      <w:r w:rsidR="007F3692">
        <w:rPr>
          <w:rFonts w:ascii="Verdana" w:hAnsi="Verdana"/>
          <w:b/>
          <w:sz w:val="20"/>
          <w:lang w:val="sq-AL"/>
        </w:rPr>
        <w:t>SHME</w:t>
      </w:r>
      <w:r w:rsidR="002440C2">
        <w:rPr>
          <w:rFonts w:ascii="Verdana" w:hAnsi="Verdana"/>
          <w:b/>
          <w:sz w:val="20"/>
          <w:lang w:val="sq-AL"/>
        </w:rPr>
        <w:t xml:space="preserve"> T</w:t>
      </w:r>
      <w:r w:rsidR="00083AAC">
        <w:rPr>
          <w:rFonts w:ascii="Verdana" w:hAnsi="Verdana"/>
          <w:b/>
          <w:sz w:val="20"/>
          <w:lang w:val="sq-AL"/>
        </w:rPr>
        <w:t>Ë</w:t>
      </w:r>
      <w:r w:rsidR="002440C2">
        <w:rPr>
          <w:rFonts w:ascii="Verdana" w:hAnsi="Verdana"/>
          <w:b/>
          <w:sz w:val="20"/>
          <w:lang w:val="sq-AL"/>
        </w:rPr>
        <w:t xml:space="preserve"> DAT</w:t>
      </w:r>
      <w:r w:rsidR="00083AAC">
        <w:rPr>
          <w:rFonts w:ascii="Verdana" w:hAnsi="Verdana"/>
          <w:b/>
          <w:sz w:val="20"/>
          <w:lang w:val="sq-AL"/>
        </w:rPr>
        <w:t>Ë</w:t>
      </w:r>
      <w:r w:rsidR="002440C2">
        <w:rPr>
          <w:rFonts w:ascii="Verdana" w:hAnsi="Verdana"/>
          <w:b/>
          <w:sz w:val="20"/>
          <w:lang w:val="sq-AL"/>
        </w:rPr>
        <w:t>S 23 QERSHOR 2013</w:t>
      </w:r>
      <w:r w:rsidR="00FE7D6A">
        <w:rPr>
          <w:rFonts w:ascii="Verdana" w:hAnsi="Verdana"/>
          <w:b/>
          <w:sz w:val="20"/>
          <w:lang w:val="sq-AL"/>
        </w:rPr>
        <w:t>, ZONA ZGJEDHORE</w:t>
      </w:r>
      <w:r w:rsidR="007F3692">
        <w:rPr>
          <w:rFonts w:ascii="Verdana" w:hAnsi="Verdana"/>
          <w:b/>
          <w:sz w:val="20"/>
          <w:lang w:val="sq-AL"/>
        </w:rPr>
        <w:t>,</w:t>
      </w:r>
      <w:r w:rsidR="004A1933">
        <w:rPr>
          <w:rFonts w:ascii="Verdana" w:hAnsi="Verdana"/>
          <w:b/>
          <w:sz w:val="20"/>
          <w:lang w:val="sq-AL"/>
        </w:rPr>
        <w:t xml:space="preserve"> </w:t>
      </w:r>
      <w:r w:rsidR="004C09BA">
        <w:rPr>
          <w:rFonts w:ascii="Verdana" w:hAnsi="Verdana"/>
          <w:b/>
          <w:sz w:val="20"/>
          <w:lang w:val="sq-AL"/>
        </w:rPr>
        <w:t>BASHKIA BULQIZ</w:t>
      </w:r>
      <w:r w:rsidR="007C5748">
        <w:rPr>
          <w:rFonts w:ascii="Verdana" w:hAnsi="Verdana"/>
          <w:b/>
          <w:sz w:val="20"/>
          <w:lang w:val="sq-AL"/>
        </w:rPr>
        <w:t>Ë</w:t>
      </w:r>
    </w:p>
    <w:p w:rsidR="009667EA" w:rsidRPr="00DA63FF" w:rsidRDefault="009667EA" w:rsidP="00337239">
      <w:pPr>
        <w:pStyle w:val="BodyText"/>
        <w:spacing w:line="360" w:lineRule="auto"/>
        <w:rPr>
          <w:rFonts w:ascii="Verdana" w:hAnsi="Verdana"/>
          <w:sz w:val="20"/>
          <w:lang w:val="sq-AL"/>
        </w:rPr>
      </w:pPr>
    </w:p>
    <w:p w:rsidR="00DD2ADB" w:rsidRPr="00DA63FF" w:rsidRDefault="00895518" w:rsidP="00337239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DA63FF">
        <w:rPr>
          <w:rFonts w:ascii="Verdana" w:hAnsi="Verdana"/>
          <w:sz w:val="20"/>
          <w:lang w:val="sq-AL"/>
        </w:rPr>
        <w:t>Komisioni Q</w:t>
      </w:r>
      <w:r w:rsidR="0029000D" w:rsidRPr="00DA63FF">
        <w:rPr>
          <w:rFonts w:ascii="Verdana" w:hAnsi="Verdana"/>
          <w:sz w:val="20"/>
          <w:lang w:val="sq-AL"/>
        </w:rPr>
        <w:t>e</w:t>
      </w:r>
      <w:r w:rsidRPr="00DA63FF">
        <w:rPr>
          <w:rFonts w:ascii="Verdana" w:hAnsi="Verdana"/>
          <w:sz w:val="20"/>
          <w:lang w:val="sq-AL"/>
        </w:rPr>
        <w:t>ndror i Zgjedhjeve</w:t>
      </w:r>
      <w:r w:rsidR="0029000D" w:rsidRPr="00DA63FF">
        <w:rPr>
          <w:rFonts w:ascii="Verdana" w:hAnsi="Verdana"/>
          <w:sz w:val="20"/>
          <w:lang w:val="sq-AL"/>
        </w:rPr>
        <w:t>, n</w:t>
      </w:r>
      <w:r w:rsidR="00932F6E" w:rsidRPr="00DA63FF">
        <w:rPr>
          <w:rFonts w:ascii="Verdana" w:hAnsi="Verdana"/>
          <w:sz w:val="20"/>
          <w:lang w:val="sq-AL"/>
        </w:rPr>
        <w:t>ë</w:t>
      </w:r>
      <w:r w:rsidR="0029000D" w:rsidRPr="00DA63FF">
        <w:rPr>
          <w:rFonts w:ascii="Verdana" w:hAnsi="Verdana"/>
          <w:sz w:val="20"/>
          <w:lang w:val="sq-AL"/>
        </w:rPr>
        <w:t xml:space="preserve"> mbledhjen e tij t</w:t>
      </w:r>
      <w:r w:rsidR="00932F6E" w:rsidRPr="00DA63FF">
        <w:rPr>
          <w:rFonts w:ascii="Verdana" w:hAnsi="Verdana"/>
          <w:sz w:val="20"/>
          <w:lang w:val="sq-AL"/>
        </w:rPr>
        <w:t>ë</w:t>
      </w:r>
      <w:r w:rsidR="0029000D" w:rsidRPr="00DA63FF">
        <w:rPr>
          <w:rFonts w:ascii="Verdana" w:hAnsi="Verdana"/>
          <w:sz w:val="20"/>
          <w:lang w:val="sq-AL"/>
        </w:rPr>
        <w:t xml:space="preserve"> dat</w:t>
      </w:r>
      <w:r w:rsidR="00932F6E" w:rsidRPr="00DA63FF">
        <w:rPr>
          <w:rFonts w:ascii="Verdana" w:hAnsi="Verdana"/>
          <w:sz w:val="20"/>
          <w:lang w:val="sq-AL"/>
        </w:rPr>
        <w:t>ë</w:t>
      </w:r>
      <w:r w:rsidR="00D15727">
        <w:rPr>
          <w:rFonts w:ascii="Verdana" w:hAnsi="Verdana"/>
          <w:sz w:val="20"/>
          <w:lang w:val="sq-AL"/>
        </w:rPr>
        <w:t>s 14</w:t>
      </w:r>
      <w:r w:rsidR="00530592" w:rsidRPr="00DA63FF">
        <w:rPr>
          <w:rFonts w:ascii="Verdana" w:hAnsi="Verdana"/>
          <w:sz w:val="20"/>
          <w:lang w:val="sq-AL"/>
        </w:rPr>
        <w:t>.</w:t>
      </w:r>
      <w:r w:rsidR="007F3692">
        <w:rPr>
          <w:rFonts w:ascii="Verdana" w:hAnsi="Verdana"/>
          <w:sz w:val="20"/>
          <w:lang w:val="sq-AL"/>
        </w:rPr>
        <w:t>06</w:t>
      </w:r>
      <w:r w:rsidR="008C3255">
        <w:rPr>
          <w:rFonts w:ascii="Verdana" w:hAnsi="Verdana"/>
          <w:sz w:val="20"/>
          <w:lang w:val="sq-AL"/>
        </w:rPr>
        <w:t>.2013</w:t>
      </w:r>
      <w:r w:rsidR="0029000D" w:rsidRPr="00DA63FF">
        <w:rPr>
          <w:rFonts w:ascii="Verdana" w:hAnsi="Verdana"/>
          <w:sz w:val="20"/>
          <w:lang w:val="sq-AL"/>
        </w:rPr>
        <w:t>,</w:t>
      </w:r>
      <w:r w:rsidR="00DD2ADB" w:rsidRPr="00DA63FF">
        <w:rPr>
          <w:rFonts w:ascii="Verdana" w:hAnsi="Verdana"/>
          <w:sz w:val="20"/>
          <w:lang w:val="sq-AL"/>
        </w:rPr>
        <w:t xml:space="preserve"> me pjes</w:t>
      </w:r>
      <w:r w:rsidR="00932F6E" w:rsidRPr="00DA63FF">
        <w:rPr>
          <w:rFonts w:ascii="Verdana" w:hAnsi="Verdana"/>
          <w:sz w:val="20"/>
          <w:lang w:val="sq-AL"/>
        </w:rPr>
        <w:t>ë</w:t>
      </w:r>
      <w:r w:rsidR="00DD2ADB" w:rsidRPr="00DA63FF">
        <w:rPr>
          <w:rFonts w:ascii="Verdana" w:hAnsi="Verdana"/>
          <w:sz w:val="20"/>
          <w:lang w:val="sq-AL"/>
        </w:rPr>
        <w:t>mar</w:t>
      </w:r>
      <w:r w:rsidR="007E59BA" w:rsidRPr="00DA63FF">
        <w:rPr>
          <w:rFonts w:ascii="Verdana" w:hAnsi="Verdana"/>
          <w:sz w:val="20"/>
          <w:lang w:val="sq-AL"/>
        </w:rPr>
        <w:t>r</w:t>
      </w:r>
      <w:r w:rsidR="00DD2ADB" w:rsidRPr="00DA63FF">
        <w:rPr>
          <w:rFonts w:ascii="Verdana" w:hAnsi="Verdana"/>
          <w:sz w:val="20"/>
          <w:lang w:val="sq-AL"/>
        </w:rPr>
        <w:t>jen e:</w:t>
      </w:r>
    </w:p>
    <w:p w:rsidR="004E1F4E" w:rsidRDefault="004E1F4E" w:rsidP="004E1F4E">
      <w:pPr>
        <w:pStyle w:val="BodyText"/>
        <w:spacing w:line="360" w:lineRule="auto"/>
        <w:rPr>
          <w:rFonts w:ascii="Verdana" w:hAnsi="Verdana"/>
          <w:sz w:val="22"/>
          <w:szCs w:val="22"/>
          <w:lang w:val="sq-AL"/>
        </w:rPr>
      </w:pPr>
    </w:p>
    <w:p w:rsidR="004E1F4E" w:rsidRDefault="004E1F4E" w:rsidP="004E1F4E">
      <w:pPr>
        <w:pStyle w:val="BodyText"/>
        <w:spacing w:line="360" w:lineRule="auto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sz w:val="22"/>
          <w:szCs w:val="22"/>
          <w:lang w:val="sq-AL"/>
        </w:rPr>
        <w:t>Lefterije</w:t>
      </w:r>
      <w:r>
        <w:rPr>
          <w:rFonts w:ascii="Verdana" w:hAnsi="Verdana"/>
          <w:sz w:val="22"/>
          <w:szCs w:val="22"/>
          <w:lang w:val="sq-AL"/>
        </w:rPr>
        <w:tab/>
        <w:t>LUZI (LLESHI)-</w:t>
      </w:r>
      <w:r>
        <w:rPr>
          <w:rFonts w:ascii="Verdana" w:hAnsi="Verdana"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ab/>
        <w:t>Kryetare</w:t>
      </w:r>
    </w:p>
    <w:p w:rsidR="004E1F4E" w:rsidRDefault="004E1F4E" w:rsidP="004E1F4E">
      <w:pPr>
        <w:pStyle w:val="BodyText"/>
        <w:spacing w:line="360" w:lineRule="auto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sz w:val="22"/>
          <w:szCs w:val="22"/>
          <w:lang w:val="sq-AL"/>
        </w:rPr>
        <w:t>Hysen</w:t>
      </w:r>
      <w:r>
        <w:rPr>
          <w:rFonts w:ascii="Verdana" w:hAnsi="Verdana"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ab/>
        <w:t>OSMANAJ-</w:t>
      </w:r>
      <w:r>
        <w:rPr>
          <w:rFonts w:ascii="Verdana" w:hAnsi="Verdana"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ab/>
        <w:t>Anëtar</w:t>
      </w:r>
      <w:r>
        <w:rPr>
          <w:rStyle w:val="FootnoteReference"/>
          <w:rFonts w:ascii="Verdana" w:hAnsi="Verdana"/>
          <w:sz w:val="22"/>
          <w:szCs w:val="22"/>
          <w:lang w:val="sq-AL"/>
        </w:rPr>
        <w:t xml:space="preserve"> </w:t>
      </w:r>
    </w:p>
    <w:p w:rsidR="004E1F4E" w:rsidRDefault="004E1F4E" w:rsidP="004E1F4E">
      <w:pPr>
        <w:pStyle w:val="BodyText"/>
        <w:spacing w:line="360" w:lineRule="auto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sz w:val="22"/>
          <w:szCs w:val="22"/>
          <w:lang w:val="sq-AL"/>
        </w:rPr>
        <w:t>Klement</w:t>
      </w:r>
      <w:r>
        <w:rPr>
          <w:rFonts w:ascii="Verdana" w:hAnsi="Verdana"/>
          <w:sz w:val="22"/>
          <w:szCs w:val="22"/>
          <w:lang w:val="sq-AL"/>
        </w:rPr>
        <w:tab/>
        <w:t>ZGURI-</w:t>
      </w:r>
      <w:r>
        <w:rPr>
          <w:rFonts w:ascii="Verdana" w:hAnsi="Verdana"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ab/>
        <w:t xml:space="preserve">Anëtar                           </w:t>
      </w:r>
    </w:p>
    <w:p w:rsidR="004E1F4E" w:rsidRDefault="004E1F4E" w:rsidP="004E1F4E">
      <w:pPr>
        <w:pStyle w:val="BodyText"/>
        <w:spacing w:line="360" w:lineRule="auto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sz w:val="22"/>
          <w:szCs w:val="22"/>
          <w:lang w:val="sq-AL"/>
        </w:rPr>
        <w:t>Vera</w:t>
      </w:r>
      <w:r>
        <w:rPr>
          <w:rFonts w:ascii="Verdana" w:hAnsi="Verdana"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ab/>
        <w:t>SHTJEFNI-</w:t>
      </w:r>
      <w:r>
        <w:rPr>
          <w:rFonts w:ascii="Verdana" w:hAnsi="Verdana"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ab/>
        <w:t>Anëtare</w:t>
      </w:r>
    </w:p>
    <w:p w:rsidR="00E54E3C" w:rsidRPr="00DA63FF" w:rsidRDefault="00E54E3C" w:rsidP="00337239">
      <w:pPr>
        <w:pStyle w:val="BodyText"/>
        <w:spacing w:line="360" w:lineRule="auto"/>
        <w:rPr>
          <w:rFonts w:ascii="Verdana" w:hAnsi="Verdana"/>
          <w:sz w:val="20"/>
          <w:lang w:val="sq-AL"/>
        </w:rPr>
      </w:pPr>
    </w:p>
    <w:p w:rsidR="00E54E3C" w:rsidRPr="00DA63FF" w:rsidRDefault="00E54E3C" w:rsidP="00337239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DA63FF">
        <w:rPr>
          <w:rFonts w:ascii="Verdana" w:hAnsi="Verdana"/>
          <w:sz w:val="20"/>
          <w:lang w:val="sq-AL"/>
        </w:rPr>
        <w:t>shqyrtoi çështjen me:</w:t>
      </w:r>
    </w:p>
    <w:p w:rsidR="00EA62A4" w:rsidRPr="00DA63FF" w:rsidRDefault="00E54E3C" w:rsidP="00FD277F">
      <w:pPr>
        <w:pStyle w:val="BodyText"/>
        <w:spacing w:line="360" w:lineRule="auto"/>
        <w:ind w:left="2880" w:hanging="2880"/>
        <w:rPr>
          <w:rFonts w:ascii="Verdana" w:hAnsi="Verdana"/>
          <w:b/>
          <w:sz w:val="20"/>
          <w:lang w:val="sq-AL"/>
        </w:rPr>
      </w:pPr>
      <w:r w:rsidRPr="00DA63FF">
        <w:rPr>
          <w:rFonts w:ascii="Verdana" w:hAnsi="Verdana"/>
          <w:b/>
          <w:sz w:val="20"/>
          <w:lang w:val="sq-AL"/>
        </w:rPr>
        <w:t>OBJEKT</w:t>
      </w:r>
      <w:r w:rsidRPr="00DA63FF">
        <w:rPr>
          <w:rFonts w:ascii="Verdana" w:hAnsi="Verdana"/>
          <w:sz w:val="20"/>
          <w:lang w:val="sq-AL"/>
        </w:rPr>
        <w:tab/>
      </w:r>
      <w:r w:rsidR="009667EA" w:rsidRPr="00DA63FF">
        <w:rPr>
          <w:rFonts w:ascii="Verdana" w:hAnsi="Verdana"/>
          <w:sz w:val="20"/>
          <w:lang w:val="sq-AL"/>
        </w:rPr>
        <w:t xml:space="preserve">Për miratimin e </w:t>
      </w:r>
      <w:r w:rsidR="004A1933">
        <w:rPr>
          <w:rFonts w:ascii="Verdana" w:hAnsi="Verdana"/>
          <w:sz w:val="20"/>
          <w:lang w:val="sq-AL"/>
        </w:rPr>
        <w:t>p</w:t>
      </w:r>
      <w:r w:rsidR="00083AAC">
        <w:rPr>
          <w:rFonts w:ascii="Verdana" w:hAnsi="Verdana"/>
          <w:sz w:val="20"/>
          <w:lang w:val="sq-AL"/>
        </w:rPr>
        <w:t>ë</w:t>
      </w:r>
      <w:r w:rsidR="004A1933">
        <w:rPr>
          <w:rFonts w:ascii="Verdana" w:hAnsi="Verdana"/>
          <w:sz w:val="20"/>
          <w:lang w:val="sq-AL"/>
        </w:rPr>
        <w:t>rmbajtjes s</w:t>
      </w:r>
      <w:r w:rsidR="00083AAC">
        <w:rPr>
          <w:rFonts w:ascii="Verdana" w:hAnsi="Verdana"/>
          <w:sz w:val="20"/>
          <w:lang w:val="sq-AL"/>
        </w:rPr>
        <w:t>ë</w:t>
      </w:r>
      <w:r w:rsidR="004A1933">
        <w:rPr>
          <w:rFonts w:ascii="Verdana" w:hAnsi="Verdana"/>
          <w:sz w:val="20"/>
          <w:lang w:val="sq-AL"/>
        </w:rPr>
        <w:t xml:space="preserve"> </w:t>
      </w:r>
      <w:r w:rsidR="00FE7D6A">
        <w:rPr>
          <w:rFonts w:ascii="Verdana" w:hAnsi="Verdana"/>
          <w:sz w:val="20"/>
          <w:lang w:val="sq-AL"/>
        </w:rPr>
        <w:t xml:space="preserve">fletës së votimit </w:t>
      </w:r>
      <w:r w:rsidR="007467E9">
        <w:rPr>
          <w:rFonts w:ascii="Verdana" w:hAnsi="Verdana"/>
          <w:sz w:val="20"/>
          <w:lang w:val="sq-AL"/>
        </w:rPr>
        <w:t>p</w:t>
      </w:r>
      <w:r w:rsidR="00083AAC">
        <w:rPr>
          <w:rFonts w:ascii="Verdana" w:hAnsi="Verdana"/>
          <w:sz w:val="20"/>
          <w:lang w:val="sq-AL"/>
        </w:rPr>
        <w:t>ë</w:t>
      </w:r>
      <w:r w:rsidR="007F3692">
        <w:rPr>
          <w:rFonts w:ascii="Verdana" w:hAnsi="Verdana"/>
          <w:sz w:val="20"/>
          <w:lang w:val="sq-AL"/>
        </w:rPr>
        <w:t xml:space="preserve">r zgjedhjet e pjesshme </w:t>
      </w:r>
      <w:r w:rsidR="007467E9">
        <w:rPr>
          <w:rFonts w:ascii="Verdana" w:hAnsi="Verdana"/>
          <w:sz w:val="20"/>
          <w:lang w:val="sq-AL"/>
        </w:rPr>
        <w:t>t</w:t>
      </w:r>
      <w:r w:rsidR="00083AAC">
        <w:rPr>
          <w:rFonts w:ascii="Verdana" w:hAnsi="Verdana"/>
          <w:sz w:val="20"/>
          <w:lang w:val="sq-AL"/>
        </w:rPr>
        <w:t>ë</w:t>
      </w:r>
      <w:r w:rsidR="007467E9">
        <w:rPr>
          <w:rFonts w:ascii="Verdana" w:hAnsi="Verdana"/>
          <w:sz w:val="20"/>
          <w:lang w:val="sq-AL"/>
        </w:rPr>
        <w:t xml:space="preserve"> dat</w:t>
      </w:r>
      <w:r w:rsidR="00083AAC">
        <w:rPr>
          <w:rFonts w:ascii="Verdana" w:hAnsi="Verdana"/>
          <w:sz w:val="20"/>
          <w:lang w:val="sq-AL"/>
        </w:rPr>
        <w:t>ë</w:t>
      </w:r>
      <w:r w:rsidR="007467E9">
        <w:rPr>
          <w:rFonts w:ascii="Verdana" w:hAnsi="Verdana"/>
          <w:sz w:val="20"/>
          <w:lang w:val="sq-AL"/>
        </w:rPr>
        <w:t xml:space="preserve">s 23 qershor 2013, </w:t>
      </w:r>
      <w:r w:rsidR="007F3692">
        <w:rPr>
          <w:rFonts w:ascii="Verdana" w:hAnsi="Verdana"/>
          <w:sz w:val="20"/>
          <w:lang w:val="sq-AL"/>
        </w:rPr>
        <w:t>p</w:t>
      </w:r>
      <w:r w:rsidR="00FE7D6A">
        <w:rPr>
          <w:rFonts w:ascii="Verdana" w:hAnsi="Verdana"/>
          <w:sz w:val="20"/>
          <w:lang w:val="sq-AL"/>
        </w:rPr>
        <w:t>ër zon</w:t>
      </w:r>
      <w:r w:rsidR="00A353AE">
        <w:rPr>
          <w:rFonts w:ascii="Verdana" w:hAnsi="Verdana"/>
          <w:sz w:val="20"/>
          <w:lang w:val="sq-AL"/>
        </w:rPr>
        <w:t>ë</w:t>
      </w:r>
      <w:r w:rsidR="00FE7D6A">
        <w:rPr>
          <w:rFonts w:ascii="Verdana" w:hAnsi="Verdana"/>
          <w:sz w:val="20"/>
          <w:lang w:val="sq-AL"/>
        </w:rPr>
        <w:t>n zgjedhore</w:t>
      </w:r>
      <w:r w:rsidR="007F3692">
        <w:rPr>
          <w:rFonts w:ascii="Verdana" w:hAnsi="Verdana"/>
          <w:sz w:val="20"/>
          <w:lang w:val="sq-AL"/>
        </w:rPr>
        <w:t xml:space="preserve">, </w:t>
      </w:r>
      <w:r w:rsidR="004C09BA">
        <w:rPr>
          <w:rFonts w:ascii="Verdana" w:hAnsi="Verdana"/>
          <w:sz w:val="20"/>
          <w:lang w:val="sq-AL"/>
        </w:rPr>
        <w:t>Bashkia Bulqiz</w:t>
      </w:r>
      <w:r w:rsidR="007C5748">
        <w:rPr>
          <w:rFonts w:ascii="Verdana" w:hAnsi="Verdana"/>
          <w:sz w:val="20"/>
          <w:lang w:val="sq-AL"/>
        </w:rPr>
        <w:t>ë</w:t>
      </w:r>
      <w:r w:rsidR="004C09BA">
        <w:rPr>
          <w:rFonts w:ascii="Verdana" w:hAnsi="Verdana"/>
          <w:sz w:val="20"/>
          <w:lang w:val="sq-AL"/>
        </w:rPr>
        <w:t>.</w:t>
      </w:r>
    </w:p>
    <w:p w:rsidR="00ED2270" w:rsidRPr="00DA63FF" w:rsidRDefault="00ED2270" w:rsidP="00FD277F">
      <w:pPr>
        <w:pStyle w:val="BodyText"/>
        <w:spacing w:line="360" w:lineRule="auto"/>
        <w:rPr>
          <w:rFonts w:ascii="Verdana" w:hAnsi="Verdana"/>
          <w:b/>
          <w:sz w:val="20"/>
          <w:u w:val="single"/>
          <w:lang w:val="sq-AL"/>
        </w:rPr>
      </w:pPr>
    </w:p>
    <w:p w:rsidR="00EA62A4" w:rsidRPr="00DA63FF" w:rsidRDefault="00530592" w:rsidP="00FD277F">
      <w:pPr>
        <w:pStyle w:val="BodyText"/>
        <w:spacing w:line="360" w:lineRule="auto"/>
        <w:ind w:left="2880" w:hanging="2880"/>
        <w:rPr>
          <w:rFonts w:ascii="Verdana" w:hAnsi="Verdana"/>
          <w:sz w:val="20"/>
          <w:lang w:val="sq-AL"/>
        </w:rPr>
      </w:pPr>
      <w:r w:rsidRPr="00DA63FF">
        <w:rPr>
          <w:rFonts w:ascii="Verdana" w:hAnsi="Verdana"/>
          <w:b/>
          <w:sz w:val="20"/>
          <w:lang w:val="sq-AL"/>
        </w:rPr>
        <w:t>BAZA LIGJORE</w:t>
      </w:r>
      <w:r w:rsidR="00ED2270" w:rsidRPr="00DA63FF">
        <w:rPr>
          <w:rFonts w:ascii="Verdana" w:hAnsi="Verdana"/>
          <w:b/>
          <w:sz w:val="20"/>
          <w:lang w:val="sq-AL"/>
        </w:rPr>
        <w:tab/>
      </w:r>
      <w:r w:rsidR="007B38FA" w:rsidRPr="00DA63FF">
        <w:rPr>
          <w:rFonts w:ascii="Verdana" w:hAnsi="Verdana"/>
          <w:sz w:val="20"/>
          <w:lang w:val="sq-AL"/>
        </w:rPr>
        <w:t>N</w:t>
      </w:r>
      <w:r w:rsidR="00EA62A4" w:rsidRPr="00DA63FF">
        <w:rPr>
          <w:rFonts w:ascii="Verdana" w:hAnsi="Verdana"/>
          <w:sz w:val="20"/>
          <w:lang w:val="sq-AL"/>
        </w:rPr>
        <w:t>eni</w:t>
      </w:r>
      <w:r w:rsidR="007467E9">
        <w:rPr>
          <w:rFonts w:ascii="Verdana" w:hAnsi="Verdana"/>
          <w:sz w:val="20"/>
          <w:lang w:val="sq-AL"/>
        </w:rPr>
        <w:t xml:space="preserve"> 23</w:t>
      </w:r>
      <w:r w:rsidR="0017579A" w:rsidRPr="00DA63FF">
        <w:rPr>
          <w:rFonts w:ascii="Verdana" w:hAnsi="Verdana"/>
          <w:sz w:val="20"/>
          <w:lang w:val="sq-AL"/>
        </w:rPr>
        <w:t>, pika 1</w:t>
      </w:r>
      <w:r w:rsidR="0001112B" w:rsidRPr="00DA63FF">
        <w:rPr>
          <w:rFonts w:ascii="Verdana" w:hAnsi="Verdana"/>
          <w:sz w:val="20"/>
          <w:lang w:val="sq-AL"/>
        </w:rPr>
        <w:t xml:space="preserve"> </w:t>
      </w:r>
      <w:r w:rsidR="007467E9">
        <w:rPr>
          <w:rFonts w:ascii="Verdana" w:hAnsi="Verdana"/>
          <w:sz w:val="20"/>
          <w:lang w:val="sq-AL"/>
        </w:rPr>
        <w:t>g</w:t>
      </w:r>
      <w:r w:rsidR="00083AAC">
        <w:rPr>
          <w:rFonts w:ascii="Verdana" w:hAnsi="Verdana"/>
          <w:sz w:val="20"/>
          <w:lang w:val="sq-AL"/>
        </w:rPr>
        <w:t>ë</w:t>
      </w:r>
      <w:r w:rsidR="007467E9">
        <w:rPr>
          <w:rFonts w:ascii="Verdana" w:hAnsi="Verdana"/>
          <w:sz w:val="20"/>
          <w:lang w:val="sq-AL"/>
        </w:rPr>
        <w:t xml:space="preserve">rma a </w:t>
      </w:r>
      <w:r w:rsidR="0001112B" w:rsidRPr="00DA63FF">
        <w:rPr>
          <w:rFonts w:ascii="Verdana" w:hAnsi="Verdana"/>
          <w:sz w:val="20"/>
          <w:lang w:val="sq-AL"/>
        </w:rPr>
        <w:t>dhe nen</w:t>
      </w:r>
      <w:r w:rsidR="0029000D" w:rsidRPr="00DA63FF">
        <w:rPr>
          <w:rFonts w:ascii="Verdana" w:hAnsi="Verdana"/>
          <w:sz w:val="20"/>
          <w:lang w:val="sq-AL"/>
        </w:rPr>
        <w:t>i</w:t>
      </w:r>
      <w:r w:rsidR="0001112B" w:rsidRPr="00DA63FF">
        <w:rPr>
          <w:rFonts w:ascii="Verdana" w:hAnsi="Verdana"/>
          <w:sz w:val="20"/>
          <w:lang w:val="sq-AL"/>
        </w:rPr>
        <w:t xml:space="preserve"> 9</w:t>
      </w:r>
      <w:r w:rsidR="00A63C93" w:rsidRPr="00DA63FF">
        <w:rPr>
          <w:rFonts w:ascii="Verdana" w:hAnsi="Verdana"/>
          <w:sz w:val="20"/>
          <w:lang w:val="sq-AL"/>
        </w:rPr>
        <w:t>8</w:t>
      </w:r>
      <w:r w:rsidR="009667EA" w:rsidRPr="00DA63FF">
        <w:rPr>
          <w:rFonts w:ascii="Verdana" w:hAnsi="Verdana"/>
          <w:sz w:val="20"/>
          <w:lang w:val="sq-AL"/>
        </w:rPr>
        <w:t>,</w:t>
      </w:r>
      <w:r w:rsidR="00A27457" w:rsidRPr="00DA63FF">
        <w:rPr>
          <w:rFonts w:ascii="Verdana" w:hAnsi="Verdana"/>
          <w:sz w:val="20"/>
          <w:lang w:val="sq-AL"/>
        </w:rPr>
        <w:t xml:space="preserve"> </w:t>
      </w:r>
      <w:r w:rsidR="00A63C93" w:rsidRPr="00DA63FF">
        <w:rPr>
          <w:rFonts w:ascii="Verdana" w:hAnsi="Verdana"/>
          <w:sz w:val="20"/>
          <w:lang w:val="sq-AL"/>
        </w:rPr>
        <w:t>të ligjit nr. 10019</w:t>
      </w:r>
      <w:r w:rsidR="00DA63FF" w:rsidRPr="00DA63FF">
        <w:rPr>
          <w:rFonts w:ascii="Verdana" w:hAnsi="Verdana"/>
          <w:sz w:val="20"/>
          <w:lang w:val="sq-AL"/>
        </w:rPr>
        <w:t>,</w:t>
      </w:r>
      <w:r w:rsidR="00A63C93" w:rsidRPr="00DA63FF">
        <w:rPr>
          <w:rFonts w:ascii="Verdana" w:hAnsi="Verdana"/>
          <w:sz w:val="20"/>
          <w:lang w:val="sq-AL"/>
        </w:rPr>
        <w:t xml:space="preserve"> datë 29.12.2008 “Kodi Zgjedhor i Republikës së Shqipërisë’’</w:t>
      </w:r>
      <w:r w:rsidR="007467E9">
        <w:rPr>
          <w:rFonts w:ascii="Verdana" w:hAnsi="Verdana"/>
          <w:sz w:val="20"/>
          <w:lang w:val="sq-AL"/>
        </w:rPr>
        <w:t xml:space="preserve"> i ndryshuar</w:t>
      </w:r>
      <w:r w:rsidR="007B38FA" w:rsidRPr="00DA63FF">
        <w:rPr>
          <w:rFonts w:ascii="Verdana" w:hAnsi="Verdana"/>
          <w:sz w:val="20"/>
          <w:lang w:val="sq-AL"/>
        </w:rPr>
        <w:t>.</w:t>
      </w:r>
    </w:p>
    <w:p w:rsidR="00A63C93" w:rsidRPr="00DA63FF" w:rsidRDefault="00A63C93" w:rsidP="00FD277F">
      <w:pPr>
        <w:pStyle w:val="BodyText"/>
        <w:spacing w:line="360" w:lineRule="auto"/>
        <w:rPr>
          <w:rFonts w:ascii="Verdana" w:hAnsi="Verdana"/>
          <w:b/>
          <w:sz w:val="20"/>
          <w:u w:val="single"/>
          <w:lang w:val="sq-AL"/>
        </w:rPr>
      </w:pPr>
    </w:p>
    <w:p w:rsidR="007B38FA" w:rsidRPr="00DA63FF" w:rsidRDefault="007B38FA" w:rsidP="00FD277F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DA63FF">
        <w:rPr>
          <w:rFonts w:ascii="Verdana" w:hAnsi="Verdana"/>
          <w:sz w:val="20"/>
          <w:lang w:val="sq-AL"/>
        </w:rPr>
        <w:t>Komisioni Qendror i Zgjedhjeve pasi shqyrtoi dokumentacionin e paraqitur si dhe dëgj</w:t>
      </w:r>
      <w:r w:rsidR="00530592" w:rsidRPr="00DA63FF">
        <w:rPr>
          <w:rFonts w:ascii="Verdana" w:hAnsi="Verdana"/>
          <w:sz w:val="20"/>
          <w:lang w:val="sq-AL"/>
        </w:rPr>
        <w:t>oi diskutimet e të pranishmeve;</w:t>
      </w:r>
    </w:p>
    <w:p w:rsidR="00556995" w:rsidRPr="00DA63FF" w:rsidRDefault="00556995" w:rsidP="00FD277F">
      <w:pPr>
        <w:pStyle w:val="BodyText3"/>
        <w:spacing w:line="36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DA63FF">
        <w:rPr>
          <w:rFonts w:ascii="Verdana" w:hAnsi="Verdana"/>
          <w:b/>
          <w:sz w:val="20"/>
          <w:szCs w:val="20"/>
          <w:lang w:val="sq-AL"/>
        </w:rPr>
        <w:t>VËREN</w:t>
      </w:r>
    </w:p>
    <w:p w:rsidR="00945450" w:rsidRDefault="00945450" w:rsidP="00FD277F">
      <w:pPr>
        <w:pStyle w:val="Footer"/>
        <w:spacing w:line="360" w:lineRule="auto"/>
        <w:rPr>
          <w:b/>
          <w:sz w:val="16"/>
          <w:szCs w:val="16"/>
          <w:lang w:val="it-IT"/>
        </w:rPr>
      </w:pPr>
    </w:p>
    <w:p w:rsidR="00B7725E" w:rsidRPr="0044739E" w:rsidRDefault="00B7725E" w:rsidP="00FD277F">
      <w:pPr>
        <w:pStyle w:val="Footer"/>
        <w:tabs>
          <w:tab w:val="clear" w:pos="4153"/>
          <w:tab w:val="center" w:pos="2700"/>
        </w:tabs>
        <w:spacing w:line="360" w:lineRule="auto"/>
        <w:ind w:left="2700" w:hanging="2700"/>
        <w:jc w:val="both"/>
        <w:rPr>
          <w:rFonts w:ascii="Verdana" w:hAnsi="Verdana"/>
          <w:lang w:val="sq-AL"/>
        </w:rPr>
      </w:pPr>
      <w:r w:rsidRPr="0044739E">
        <w:rPr>
          <w:rFonts w:ascii="Verdana" w:hAnsi="Verdana"/>
          <w:lang w:val="sq-AL"/>
        </w:rPr>
        <w:t xml:space="preserve">Presidenti i Republikës me Dekretin nr. </w:t>
      </w:r>
      <w:r w:rsidR="00CC5638" w:rsidRPr="00CC5638">
        <w:rPr>
          <w:rFonts w:ascii="Verdana" w:hAnsi="Verdana"/>
          <w:lang w:val="sq-AL"/>
        </w:rPr>
        <w:t>8208</w:t>
      </w:r>
      <w:r w:rsidRPr="00CC5638">
        <w:rPr>
          <w:rFonts w:ascii="Verdana" w:hAnsi="Verdana"/>
          <w:lang w:val="sq-AL"/>
        </w:rPr>
        <w:t xml:space="preserve"> datë 31.05.2013</w:t>
      </w:r>
      <w:r w:rsidRPr="0044739E">
        <w:rPr>
          <w:rFonts w:ascii="Verdana" w:hAnsi="Verdana"/>
          <w:lang w:val="sq-AL"/>
        </w:rPr>
        <w:t xml:space="preserve"> ka caktuar datën 23.06.2013, për</w:t>
      </w:r>
    </w:p>
    <w:p w:rsidR="00B7725E" w:rsidRPr="0044739E" w:rsidRDefault="004C09BA" w:rsidP="00FD277F">
      <w:pPr>
        <w:pStyle w:val="Footer"/>
        <w:tabs>
          <w:tab w:val="clear" w:pos="4153"/>
          <w:tab w:val="center" w:pos="2700"/>
        </w:tabs>
        <w:spacing w:line="360" w:lineRule="auto"/>
        <w:ind w:left="2700" w:hanging="270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zgjedhjet e pjess</w:t>
      </w:r>
      <w:r w:rsidR="00B7725E" w:rsidRPr="0044739E">
        <w:rPr>
          <w:rFonts w:ascii="Verdana" w:hAnsi="Verdana"/>
          <w:lang w:val="sq-AL"/>
        </w:rPr>
        <w:t>shme p</w:t>
      </w:r>
      <w:r w:rsidR="00FE7D6A">
        <w:rPr>
          <w:rFonts w:ascii="Verdana" w:hAnsi="Verdana"/>
          <w:lang w:val="sq-AL"/>
        </w:rPr>
        <w:t>ë</w:t>
      </w:r>
      <w:r w:rsidR="00FD277F">
        <w:rPr>
          <w:rFonts w:ascii="Verdana" w:hAnsi="Verdana"/>
          <w:lang w:val="sq-AL"/>
        </w:rPr>
        <w:t>r zon</w:t>
      </w:r>
      <w:r w:rsidR="00A353AE">
        <w:rPr>
          <w:rFonts w:ascii="Verdana" w:hAnsi="Verdana"/>
          <w:lang w:val="sq-AL"/>
        </w:rPr>
        <w:t>ë</w:t>
      </w:r>
      <w:r w:rsidR="00FD277F">
        <w:rPr>
          <w:rFonts w:ascii="Verdana" w:hAnsi="Verdana"/>
          <w:lang w:val="sq-AL"/>
        </w:rPr>
        <w:t>n zgjedhore</w:t>
      </w:r>
      <w:r>
        <w:rPr>
          <w:rFonts w:ascii="Verdana" w:hAnsi="Verdana"/>
          <w:lang w:val="sq-AL"/>
        </w:rPr>
        <w:t>, Bashkia Bulqiz</w:t>
      </w:r>
      <w:r w:rsidR="007C5748">
        <w:rPr>
          <w:rFonts w:ascii="Verdana" w:hAnsi="Verdana"/>
          <w:lang w:val="sq-AL"/>
        </w:rPr>
        <w:t>ë</w:t>
      </w:r>
      <w:r w:rsidR="00B7725E" w:rsidRPr="0044739E">
        <w:rPr>
          <w:rFonts w:ascii="Verdana" w:hAnsi="Verdana"/>
          <w:lang w:val="sq-AL"/>
        </w:rPr>
        <w:t>.</w:t>
      </w:r>
    </w:p>
    <w:p w:rsidR="0044739E" w:rsidRDefault="008E407B" w:rsidP="00FD277F">
      <w:pPr>
        <w:spacing w:line="360" w:lineRule="auto"/>
        <w:jc w:val="both"/>
        <w:rPr>
          <w:rFonts w:ascii="Verdana" w:hAnsi="Verdana"/>
          <w:lang w:val="sq-AL"/>
        </w:rPr>
      </w:pPr>
      <w:r w:rsidRPr="0044739E">
        <w:rPr>
          <w:rFonts w:ascii="Verdana" w:hAnsi="Verdana"/>
          <w:lang w:val="sq-AL"/>
        </w:rPr>
        <w:t>Me vendimin nr. 26, datë 19</w:t>
      </w:r>
      <w:r w:rsidR="00556995" w:rsidRPr="0044739E">
        <w:rPr>
          <w:rFonts w:ascii="Verdana" w:hAnsi="Verdana"/>
          <w:lang w:val="sq-AL"/>
        </w:rPr>
        <w:t>.</w:t>
      </w:r>
      <w:r w:rsidRPr="0044739E">
        <w:rPr>
          <w:rFonts w:ascii="Verdana" w:hAnsi="Verdana"/>
          <w:lang w:val="sq-AL"/>
        </w:rPr>
        <w:t>02.2013</w:t>
      </w:r>
      <w:r w:rsidR="00DA63FF" w:rsidRPr="0044739E">
        <w:rPr>
          <w:rFonts w:ascii="Verdana" w:hAnsi="Verdana"/>
          <w:lang w:val="sq-AL"/>
        </w:rPr>
        <w:t xml:space="preserve"> “Për disa rregulla për </w:t>
      </w:r>
      <w:r w:rsidR="00556995" w:rsidRPr="0044739E">
        <w:rPr>
          <w:rFonts w:ascii="Verdana" w:hAnsi="Verdana"/>
          <w:lang w:val="sq-AL"/>
        </w:rPr>
        <w:t>regjistrimin e koalicioneve”</w:t>
      </w:r>
      <w:r w:rsidR="00DA63FF" w:rsidRPr="0044739E">
        <w:rPr>
          <w:rFonts w:ascii="Verdana" w:hAnsi="Verdana"/>
          <w:lang w:val="sq-AL"/>
        </w:rPr>
        <w:t>,</w:t>
      </w:r>
      <w:r w:rsidR="00556995" w:rsidRPr="0044739E">
        <w:rPr>
          <w:rFonts w:ascii="Verdana" w:hAnsi="Verdana"/>
          <w:lang w:val="sq-AL"/>
        </w:rPr>
        <w:t xml:space="preserve"> KQZ ka pë</w:t>
      </w:r>
      <w:r w:rsidR="00741759" w:rsidRPr="0044739E">
        <w:rPr>
          <w:rFonts w:ascii="Verdana" w:hAnsi="Verdana"/>
          <w:lang w:val="sq-AL"/>
        </w:rPr>
        <w:t>rcaktuar disa rregulla p</w:t>
      </w:r>
      <w:r w:rsidR="001272E4" w:rsidRPr="0044739E">
        <w:rPr>
          <w:rFonts w:ascii="Verdana" w:hAnsi="Verdana"/>
          <w:lang w:val="sq-AL"/>
        </w:rPr>
        <w:t>ë</w:t>
      </w:r>
      <w:r w:rsidR="00741759" w:rsidRPr="0044739E">
        <w:rPr>
          <w:rFonts w:ascii="Verdana" w:hAnsi="Verdana"/>
          <w:lang w:val="sq-AL"/>
        </w:rPr>
        <w:t>r m</w:t>
      </w:r>
      <w:r w:rsidR="001272E4" w:rsidRPr="0044739E">
        <w:rPr>
          <w:rFonts w:ascii="Verdana" w:hAnsi="Verdana"/>
          <w:lang w:val="sq-AL"/>
        </w:rPr>
        <w:t>ë</w:t>
      </w:r>
      <w:r w:rsidR="00741759" w:rsidRPr="0044739E">
        <w:rPr>
          <w:rFonts w:ascii="Verdana" w:hAnsi="Verdana"/>
          <w:lang w:val="sq-AL"/>
        </w:rPr>
        <w:t>nyr</w:t>
      </w:r>
      <w:r w:rsidR="001272E4" w:rsidRPr="0044739E">
        <w:rPr>
          <w:rFonts w:ascii="Verdana" w:hAnsi="Verdana"/>
          <w:lang w:val="sq-AL"/>
        </w:rPr>
        <w:t>ë</w:t>
      </w:r>
      <w:r w:rsidR="00DA63FF" w:rsidRPr="0044739E">
        <w:rPr>
          <w:rFonts w:ascii="Verdana" w:hAnsi="Verdana"/>
          <w:lang w:val="sq-AL"/>
        </w:rPr>
        <w:t>n e r</w:t>
      </w:r>
      <w:r w:rsidR="00741759" w:rsidRPr="0044739E">
        <w:rPr>
          <w:rFonts w:ascii="Verdana" w:hAnsi="Verdana"/>
          <w:lang w:val="sq-AL"/>
        </w:rPr>
        <w:t>egj</w:t>
      </w:r>
      <w:r w:rsidR="00DA63FF" w:rsidRPr="0044739E">
        <w:rPr>
          <w:rFonts w:ascii="Verdana" w:hAnsi="Verdana"/>
          <w:lang w:val="sq-AL"/>
        </w:rPr>
        <w:t>i</w:t>
      </w:r>
      <w:r w:rsidR="00741759" w:rsidRPr="0044739E">
        <w:rPr>
          <w:rFonts w:ascii="Verdana" w:hAnsi="Verdana"/>
          <w:lang w:val="sq-AL"/>
        </w:rPr>
        <w:t>stri</w:t>
      </w:r>
      <w:r w:rsidR="00BA12EC" w:rsidRPr="0044739E">
        <w:rPr>
          <w:rFonts w:ascii="Verdana" w:hAnsi="Verdana"/>
          <w:lang w:val="sq-AL"/>
        </w:rPr>
        <w:t>mit t</w:t>
      </w:r>
      <w:r w:rsidR="001272E4" w:rsidRPr="0044739E">
        <w:rPr>
          <w:rFonts w:ascii="Verdana" w:hAnsi="Verdana"/>
          <w:lang w:val="sq-AL"/>
        </w:rPr>
        <w:t>ë</w:t>
      </w:r>
      <w:r w:rsidR="00DA63FF" w:rsidRPr="0044739E">
        <w:rPr>
          <w:rFonts w:ascii="Verdana" w:hAnsi="Verdana"/>
          <w:lang w:val="sq-AL"/>
        </w:rPr>
        <w:t xml:space="preserve"> koalicioneve zgjedhore.</w:t>
      </w:r>
      <w:r w:rsidR="00BA12EC" w:rsidRPr="0044739E">
        <w:rPr>
          <w:rFonts w:ascii="Verdana" w:hAnsi="Verdana"/>
          <w:lang w:val="sq-AL"/>
        </w:rPr>
        <w:t xml:space="preserve"> </w:t>
      </w:r>
      <w:r w:rsidR="000B7561" w:rsidRPr="000B7561">
        <w:rPr>
          <w:rFonts w:ascii="Verdana" w:hAnsi="Verdana"/>
          <w:lang w:val="sq-AL"/>
        </w:rPr>
        <w:t xml:space="preserve">Në përputhje me kriteret e përcaktuara në këtë vendim, në KQZ i regjistruar si subjekt zgjedhor, për zgjedhjet e pjessshme për kryetar në disa njësi të qeverisjes vendore, të datës 23.06.2013, Koalicioni </w:t>
      </w:r>
      <w:r w:rsidR="000B7561" w:rsidRPr="000B7561">
        <w:rPr>
          <w:rFonts w:ascii="Verdana" w:hAnsi="Verdana"/>
          <w:lang w:val="sq-AL"/>
        </w:rPr>
        <w:lastRenderedPageBreak/>
        <w:t>“Aleanca për Shqipërinë Europiane”</w:t>
      </w:r>
      <w:r w:rsidR="000B7561">
        <w:rPr>
          <w:rFonts w:ascii="Verdana" w:hAnsi="Verdana"/>
          <w:lang w:val="sq-AL"/>
        </w:rPr>
        <w:t xml:space="preserve"> </w:t>
      </w:r>
      <w:r w:rsidR="00CC5638">
        <w:rPr>
          <w:rFonts w:ascii="Verdana" w:hAnsi="Verdana"/>
          <w:lang w:val="sq-AL"/>
        </w:rPr>
        <w:t>si dhe subjektet zgjedhore “Partia Demokratike e Shqipërisë” dhe “Partia Fryma e Re Demokratike”.</w:t>
      </w:r>
      <w:r w:rsidR="000B7561">
        <w:rPr>
          <w:rFonts w:ascii="Verdana" w:hAnsi="Verdana"/>
          <w:color w:val="FF0000"/>
          <w:lang w:val="sq-AL"/>
        </w:rPr>
        <w:t xml:space="preserve"> </w:t>
      </w:r>
      <w:r w:rsidR="00E5322C" w:rsidRPr="0044739E">
        <w:rPr>
          <w:rFonts w:ascii="Verdana" w:hAnsi="Verdana"/>
          <w:lang w:val="sq-AL"/>
        </w:rPr>
        <w:t>Brenda afatit t</w:t>
      </w:r>
      <w:r w:rsidR="001272E4" w:rsidRPr="0044739E">
        <w:rPr>
          <w:rFonts w:ascii="Verdana" w:hAnsi="Verdana"/>
          <w:lang w:val="sq-AL"/>
        </w:rPr>
        <w:t>ë</w:t>
      </w:r>
      <w:r w:rsidR="00E5322C" w:rsidRPr="0044739E">
        <w:rPr>
          <w:rFonts w:ascii="Verdana" w:hAnsi="Verdana"/>
          <w:lang w:val="sq-AL"/>
        </w:rPr>
        <w:t xml:space="preserve"> p</w:t>
      </w:r>
      <w:r w:rsidR="001272E4" w:rsidRPr="0044739E">
        <w:rPr>
          <w:rFonts w:ascii="Verdana" w:hAnsi="Verdana"/>
          <w:lang w:val="sq-AL"/>
        </w:rPr>
        <w:t>ë</w:t>
      </w:r>
      <w:r w:rsidR="00E5322C" w:rsidRPr="0044739E">
        <w:rPr>
          <w:rFonts w:ascii="Verdana" w:hAnsi="Verdana"/>
          <w:lang w:val="sq-AL"/>
        </w:rPr>
        <w:t>rcaktuar</w:t>
      </w:r>
      <w:r w:rsidR="0044739E">
        <w:rPr>
          <w:rFonts w:ascii="Verdana" w:hAnsi="Verdana"/>
          <w:lang w:val="sq-AL"/>
        </w:rPr>
        <w:t>,n</w:t>
      </w:r>
      <w:r w:rsidR="00FE7D6A">
        <w:rPr>
          <w:rFonts w:ascii="Verdana" w:hAnsi="Verdana"/>
          <w:lang w:val="sq-AL"/>
        </w:rPr>
        <w:t>ë</w:t>
      </w:r>
      <w:r w:rsidR="0044739E">
        <w:rPr>
          <w:rFonts w:ascii="Verdana" w:hAnsi="Verdana"/>
          <w:lang w:val="sq-AL"/>
        </w:rPr>
        <w:t xml:space="preserve"> zbatim t</w:t>
      </w:r>
      <w:r w:rsidR="00FE7D6A">
        <w:rPr>
          <w:rFonts w:ascii="Verdana" w:hAnsi="Verdana"/>
          <w:lang w:val="sq-AL"/>
        </w:rPr>
        <w:t>ë</w:t>
      </w:r>
      <w:r w:rsidR="0044739E">
        <w:rPr>
          <w:rFonts w:ascii="Verdana" w:hAnsi="Verdana"/>
          <w:lang w:val="sq-AL"/>
        </w:rPr>
        <w:t xml:space="preserve"> vendimit nr.502 dat</w:t>
      </w:r>
      <w:r w:rsidR="00FE7D6A">
        <w:rPr>
          <w:rFonts w:ascii="Verdana" w:hAnsi="Verdana"/>
          <w:lang w:val="sq-AL"/>
        </w:rPr>
        <w:t>ë</w:t>
      </w:r>
      <w:r w:rsidR="0044739E">
        <w:rPr>
          <w:rFonts w:ascii="Verdana" w:hAnsi="Verdana"/>
          <w:lang w:val="sq-AL"/>
        </w:rPr>
        <w:t xml:space="preserve"> 03.06.2013 t</w:t>
      </w:r>
      <w:r w:rsidR="00FE7D6A">
        <w:rPr>
          <w:rFonts w:ascii="Verdana" w:hAnsi="Verdana"/>
          <w:lang w:val="sq-AL"/>
        </w:rPr>
        <w:t>ë</w:t>
      </w:r>
      <w:r w:rsidR="0044739E">
        <w:rPr>
          <w:rFonts w:ascii="Verdana" w:hAnsi="Verdana"/>
          <w:lang w:val="sq-AL"/>
        </w:rPr>
        <w:t xml:space="preserve"> Komisionit Q</w:t>
      </w:r>
      <w:r w:rsidR="00FE7D6A">
        <w:rPr>
          <w:rFonts w:ascii="Verdana" w:hAnsi="Verdana"/>
          <w:lang w:val="sq-AL"/>
        </w:rPr>
        <w:t>ë</w:t>
      </w:r>
      <w:r w:rsidR="0044739E">
        <w:rPr>
          <w:rFonts w:ascii="Verdana" w:hAnsi="Verdana"/>
          <w:lang w:val="sq-AL"/>
        </w:rPr>
        <w:t>ndror t</w:t>
      </w:r>
      <w:r w:rsidR="00FE7D6A">
        <w:rPr>
          <w:rFonts w:ascii="Verdana" w:hAnsi="Verdana"/>
          <w:lang w:val="sq-AL"/>
        </w:rPr>
        <w:t>ë</w:t>
      </w:r>
      <w:r w:rsidR="0044739E">
        <w:rPr>
          <w:rFonts w:ascii="Verdana" w:hAnsi="Verdana"/>
          <w:lang w:val="sq-AL"/>
        </w:rPr>
        <w:t xml:space="preserve"> Zgjedhjeve</w:t>
      </w:r>
    </w:p>
    <w:p w:rsidR="0044739E" w:rsidRDefault="0044739E" w:rsidP="00FD277F">
      <w:pPr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“P</w:t>
      </w:r>
      <w:r w:rsidR="00FE7D6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miratimin e disa afateve proçeduriale q</w:t>
      </w:r>
      <w:r w:rsidR="00FE7D6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lidhen me zhvillimin e zgjedhjeve t</w:t>
      </w:r>
      <w:r w:rsidR="00FE7D6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pjes</w:t>
      </w:r>
      <w:r w:rsidR="004C09BA">
        <w:rPr>
          <w:rFonts w:ascii="Verdana" w:hAnsi="Verdana"/>
          <w:lang w:val="sq-AL"/>
        </w:rPr>
        <w:t>s</w:t>
      </w:r>
      <w:r>
        <w:rPr>
          <w:rFonts w:ascii="Verdana" w:hAnsi="Verdana"/>
          <w:lang w:val="sq-AL"/>
        </w:rPr>
        <w:t>shme “</w:t>
      </w:r>
      <w:r w:rsidR="004C09BA">
        <w:rPr>
          <w:rFonts w:ascii="Verdana" w:hAnsi="Verdana"/>
          <w:lang w:val="sq-AL"/>
        </w:rPr>
        <w:t>, KZAZ –ja nr.17, Qarku Dib</w:t>
      </w:r>
      <w:r w:rsidR="007C5748">
        <w:rPr>
          <w:rFonts w:ascii="Verdana" w:hAnsi="Verdana"/>
          <w:lang w:val="sq-AL"/>
        </w:rPr>
        <w:t>ë</w:t>
      </w:r>
      <w:r w:rsidR="004C09BA">
        <w:rPr>
          <w:rFonts w:ascii="Verdana" w:hAnsi="Verdana"/>
          <w:lang w:val="sq-AL"/>
        </w:rPr>
        <w:t>r</w:t>
      </w:r>
      <w:r w:rsidR="00656160">
        <w:rPr>
          <w:rFonts w:ascii="Verdana" w:hAnsi="Verdana"/>
          <w:lang w:val="sq-AL"/>
        </w:rPr>
        <w:t>,</w:t>
      </w:r>
      <w:r w:rsidR="004C09BA">
        <w:rPr>
          <w:rFonts w:ascii="Verdana" w:hAnsi="Verdana"/>
          <w:lang w:val="sq-AL"/>
        </w:rPr>
        <w:t xml:space="preserve"> me vendimin nr. 115</w:t>
      </w:r>
      <w:r w:rsidR="00656160">
        <w:rPr>
          <w:rFonts w:ascii="Verdana" w:hAnsi="Verdana"/>
          <w:lang w:val="sq-AL"/>
        </w:rPr>
        <w:t xml:space="preserve"> dat</w:t>
      </w:r>
      <w:r w:rsidR="00FE7D6A">
        <w:rPr>
          <w:rFonts w:ascii="Verdana" w:hAnsi="Verdana"/>
          <w:lang w:val="sq-AL"/>
        </w:rPr>
        <w:t>ë</w:t>
      </w:r>
      <w:r w:rsidR="004C09BA">
        <w:rPr>
          <w:rFonts w:ascii="Verdana" w:hAnsi="Verdana"/>
          <w:lang w:val="sq-AL"/>
        </w:rPr>
        <w:t xml:space="preserve"> 1</w:t>
      </w:r>
      <w:r w:rsidR="00F86E95">
        <w:rPr>
          <w:rFonts w:ascii="Verdana" w:hAnsi="Verdana"/>
          <w:lang w:val="sq-AL"/>
        </w:rPr>
        <w:t>3</w:t>
      </w:r>
      <w:r w:rsidR="00656160">
        <w:rPr>
          <w:rFonts w:ascii="Verdana" w:hAnsi="Verdana"/>
          <w:lang w:val="sq-AL"/>
        </w:rPr>
        <w:t>.06.2013 ka r</w:t>
      </w:r>
      <w:r w:rsidR="00F46C3D">
        <w:rPr>
          <w:rFonts w:ascii="Verdana" w:hAnsi="Verdana"/>
          <w:lang w:val="sq-AL"/>
        </w:rPr>
        <w:t xml:space="preserve">regjistruar z. </w:t>
      </w:r>
      <w:r w:rsidR="00F86E95">
        <w:rPr>
          <w:rFonts w:ascii="Verdana" w:hAnsi="Verdana"/>
          <w:lang w:val="sq-AL"/>
        </w:rPr>
        <w:t>Fehmi Shefqet Tançi</w:t>
      </w:r>
      <w:r w:rsidR="00656160">
        <w:rPr>
          <w:rFonts w:ascii="Verdana" w:hAnsi="Verdana"/>
          <w:lang w:val="sq-AL"/>
        </w:rPr>
        <w:t xml:space="preserve"> si kandidat p</w:t>
      </w:r>
      <w:r w:rsidR="00FE7D6A">
        <w:rPr>
          <w:rFonts w:ascii="Verdana" w:hAnsi="Verdana"/>
          <w:lang w:val="sq-AL"/>
        </w:rPr>
        <w:t>ë</w:t>
      </w:r>
      <w:r w:rsidR="00656160">
        <w:rPr>
          <w:rFonts w:ascii="Verdana" w:hAnsi="Verdana"/>
          <w:lang w:val="sq-AL"/>
        </w:rPr>
        <w:t>r kryetar n</w:t>
      </w:r>
      <w:r w:rsidR="00FE7D6A">
        <w:rPr>
          <w:rFonts w:ascii="Verdana" w:hAnsi="Verdana"/>
          <w:lang w:val="sq-AL"/>
        </w:rPr>
        <w:t>ë</w:t>
      </w:r>
      <w:r w:rsidR="00656160">
        <w:rPr>
          <w:rFonts w:ascii="Verdana" w:hAnsi="Verdana"/>
          <w:lang w:val="sq-AL"/>
        </w:rPr>
        <w:t xml:space="preserve"> </w:t>
      </w:r>
      <w:r w:rsidR="004C09BA">
        <w:rPr>
          <w:rFonts w:ascii="Verdana" w:hAnsi="Verdana"/>
          <w:lang w:val="sq-AL"/>
        </w:rPr>
        <w:t>Bashkin</w:t>
      </w:r>
      <w:r w:rsidR="007C5748">
        <w:rPr>
          <w:rFonts w:ascii="Verdana" w:hAnsi="Verdana"/>
          <w:lang w:val="sq-AL"/>
        </w:rPr>
        <w:t>ë</w:t>
      </w:r>
      <w:r w:rsidR="004C09BA">
        <w:rPr>
          <w:rFonts w:ascii="Verdana" w:hAnsi="Verdana"/>
          <w:lang w:val="sq-AL"/>
        </w:rPr>
        <w:t xml:space="preserve"> Bulqiz</w:t>
      </w:r>
      <w:r w:rsidR="007C5748">
        <w:rPr>
          <w:rFonts w:ascii="Verdana" w:hAnsi="Verdana"/>
          <w:lang w:val="sq-AL"/>
        </w:rPr>
        <w:t>ë</w:t>
      </w:r>
      <w:r w:rsidR="00656160">
        <w:rPr>
          <w:rFonts w:ascii="Verdana" w:hAnsi="Verdana"/>
          <w:lang w:val="sq-AL"/>
        </w:rPr>
        <w:t>, t</w:t>
      </w:r>
      <w:r w:rsidR="00FE7D6A">
        <w:rPr>
          <w:rFonts w:ascii="Verdana" w:hAnsi="Verdana"/>
          <w:lang w:val="sq-AL"/>
        </w:rPr>
        <w:t>ë</w:t>
      </w:r>
      <w:r w:rsidR="00656160">
        <w:rPr>
          <w:rFonts w:ascii="Verdana" w:hAnsi="Verdana"/>
          <w:lang w:val="sq-AL"/>
        </w:rPr>
        <w:t xml:space="preserve"> mb</w:t>
      </w:r>
      <w:r w:rsidR="00FE7D6A">
        <w:rPr>
          <w:rFonts w:ascii="Verdana" w:hAnsi="Verdana"/>
          <w:lang w:val="sq-AL"/>
        </w:rPr>
        <w:t>ë</w:t>
      </w:r>
      <w:r w:rsidR="00656160">
        <w:rPr>
          <w:rFonts w:ascii="Verdana" w:hAnsi="Verdana"/>
          <w:lang w:val="sq-AL"/>
        </w:rPr>
        <w:t>shtetur nga subjekti zgjedho</w:t>
      </w:r>
      <w:r w:rsidR="00F86E95">
        <w:rPr>
          <w:rFonts w:ascii="Verdana" w:hAnsi="Verdana"/>
          <w:lang w:val="sq-AL"/>
        </w:rPr>
        <w:t>r, Partia Demokratike e Shqip</w:t>
      </w:r>
      <w:r w:rsidR="00050F7A">
        <w:rPr>
          <w:rFonts w:ascii="Verdana" w:hAnsi="Verdana"/>
          <w:lang w:val="sq-AL"/>
        </w:rPr>
        <w:t>ë</w:t>
      </w:r>
      <w:r w:rsidR="00F86E95">
        <w:rPr>
          <w:rFonts w:ascii="Verdana" w:hAnsi="Verdana"/>
          <w:lang w:val="sq-AL"/>
        </w:rPr>
        <w:t>ris</w:t>
      </w:r>
      <w:r w:rsidR="00050F7A">
        <w:rPr>
          <w:rFonts w:ascii="Verdana" w:hAnsi="Verdana"/>
          <w:lang w:val="sq-AL"/>
        </w:rPr>
        <w:t>ë</w:t>
      </w:r>
      <w:r w:rsidR="007C5748">
        <w:rPr>
          <w:rFonts w:ascii="Verdana" w:hAnsi="Verdana"/>
          <w:lang w:val="sq-AL"/>
        </w:rPr>
        <w:t xml:space="preserve">, </w:t>
      </w:r>
      <w:r w:rsidR="00F86E95">
        <w:rPr>
          <w:rFonts w:ascii="Verdana" w:hAnsi="Verdana"/>
          <w:lang w:val="sq-AL"/>
        </w:rPr>
        <w:t>me vendimin nr.116 dat</w:t>
      </w:r>
      <w:r w:rsidR="00050F7A">
        <w:rPr>
          <w:rFonts w:ascii="Verdana" w:hAnsi="Verdana"/>
          <w:lang w:val="sq-AL"/>
        </w:rPr>
        <w:t>ë</w:t>
      </w:r>
      <w:r w:rsidR="00F46C3D">
        <w:rPr>
          <w:rFonts w:ascii="Verdana" w:hAnsi="Verdana"/>
          <w:lang w:val="sq-AL"/>
        </w:rPr>
        <w:t xml:space="preserve"> 13.06.2013 ka regjistruar z. </w:t>
      </w:r>
      <w:r w:rsidR="00F86E95">
        <w:rPr>
          <w:rFonts w:ascii="Verdana" w:hAnsi="Verdana"/>
          <w:lang w:val="sq-AL"/>
        </w:rPr>
        <w:t>Bujar Elez Ceku si kandidat</w:t>
      </w:r>
      <w:r w:rsidR="00050F7A">
        <w:rPr>
          <w:rFonts w:ascii="Verdana" w:hAnsi="Verdana"/>
          <w:lang w:val="sq-AL"/>
        </w:rPr>
        <w:t>ë</w:t>
      </w:r>
      <w:r w:rsidR="00F86E95">
        <w:rPr>
          <w:rFonts w:ascii="Verdana" w:hAnsi="Verdana"/>
          <w:lang w:val="sq-AL"/>
        </w:rPr>
        <w:t xml:space="preserve"> p</w:t>
      </w:r>
      <w:r w:rsidR="00050F7A">
        <w:rPr>
          <w:rFonts w:ascii="Verdana" w:hAnsi="Verdana"/>
          <w:lang w:val="sq-AL"/>
        </w:rPr>
        <w:t>ë</w:t>
      </w:r>
      <w:r w:rsidR="00F86E95">
        <w:rPr>
          <w:rFonts w:ascii="Verdana" w:hAnsi="Verdana"/>
          <w:lang w:val="sq-AL"/>
        </w:rPr>
        <w:t>r kryetar n</w:t>
      </w:r>
      <w:r w:rsidR="00050F7A">
        <w:rPr>
          <w:rFonts w:ascii="Verdana" w:hAnsi="Verdana"/>
          <w:lang w:val="sq-AL"/>
        </w:rPr>
        <w:t>ë</w:t>
      </w:r>
      <w:r w:rsidR="00F86E95">
        <w:rPr>
          <w:rFonts w:ascii="Verdana" w:hAnsi="Verdana"/>
          <w:lang w:val="sq-AL"/>
        </w:rPr>
        <w:t xml:space="preserve"> Bashkin</w:t>
      </w:r>
      <w:r w:rsidR="00050F7A">
        <w:rPr>
          <w:rFonts w:ascii="Verdana" w:hAnsi="Verdana"/>
          <w:lang w:val="sq-AL"/>
        </w:rPr>
        <w:t>ë</w:t>
      </w:r>
      <w:r w:rsidR="00F86E95">
        <w:rPr>
          <w:rFonts w:ascii="Verdana" w:hAnsi="Verdana"/>
          <w:lang w:val="sq-AL"/>
        </w:rPr>
        <w:t xml:space="preserve"> Bulqiz</w:t>
      </w:r>
      <w:r w:rsidR="00050F7A">
        <w:rPr>
          <w:rFonts w:ascii="Verdana" w:hAnsi="Verdana"/>
          <w:lang w:val="sq-AL"/>
        </w:rPr>
        <w:t>ë</w:t>
      </w:r>
      <w:r w:rsidR="00F86E95">
        <w:rPr>
          <w:rFonts w:ascii="Verdana" w:hAnsi="Verdana"/>
          <w:lang w:val="sq-AL"/>
        </w:rPr>
        <w:t>, t</w:t>
      </w:r>
      <w:r w:rsidR="00050F7A">
        <w:rPr>
          <w:rFonts w:ascii="Verdana" w:hAnsi="Verdana"/>
          <w:lang w:val="sq-AL"/>
        </w:rPr>
        <w:t>ë</w:t>
      </w:r>
      <w:r w:rsidR="00F86E95">
        <w:rPr>
          <w:rFonts w:ascii="Verdana" w:hAnsi="Verdana"/>
          <w:lang w:val="sq-AL"/>
        </w:rPr>
        <w:t xml:space="preserve"> mb</w:t>
      </w:r>
      <w:r w:rsidR="00050F7A">
        <w:rPr>
          <w:rFonts w:ascii="Verdana" w:hAnsi="Verdana"/>
          <w:lang w:val="sq-AL"/>
        </w:rPr>
        <w:t>ë</w:t>
      </w:r>
      <w:r w:rsidR="00F86E95">
        <w:rPr>
          <w:rFonts w:ascii="Verdana" w:hAnsi="Verdana"/>
          <w:lang w:val="sq-AL"/>
        </w:rPr>
        <w:t>shtetur nga subjekti zgjedhore, Partia Fryma e Re Demokratike</w:t>
      </w:r>
      <w:r w:rsidR="00050F7A">
        <w:rPr>
          <w:rFonts w:ascii="Verdana" w:hAnsi="Verdana"/>
          <w:lang w:val="sq-AL"/>
        </w:rPr>
        <w:t>, dhe me vendimin e nr.117 daët 13.06.2013 ka regjistruar z.</w:t>
      </w:r>
      <w:r w:rsidR="00F46C3D">
        <w:rPr>
          <w:rFonts w:ascii="Verdana" w:hAnsi="Verdana"/>
          <w:lang w:val="sq-AL"/>
        </w:rPr>
        <w:t xml:space="preserve"> </w:t>
      </w:r>
      <w:r w:rsidR="00050F7A">
        <w:rPr>
          <w:rFonts w:ascii="Verdana" w:hAnsi="Verdana"/>
          <w:lang w:val="sq-AL"/>
        </w:rPr>
        <w:t xml:space="preserve">Myfit Naim Duriçi si kandidatë për kryetar në Bashkinë Bulqizë, të </w:t>
      </w:r>
      <w:r w:rsidR="00E50146">
        <w:rPr>
          <w:rFonts w:ascii="Verdana" w:hAnsi="Verdana"/>
          <w:lang w:val="sq-AL"/>
        </w:rPr>
        <w:t>mbështetur nga Koalicioni</w:t>
      </w:r>
      <w:r w:rsidR="00866A83">
        <w:rPr>
          <w:rFonts w:ascii="Verdana" w:hAnsi="Verdana"/>
          <w:lang w:val="sq-AL"/>
        </w:rPr>
        <w:t xml:space="preserve"> “Aleanca për Shqipërinë Europiane”</w:t>
      </w:r>
      <w:r w:rsidR="00050F7A">
        <w:rPr>
          <w:rFonts w:ascii="Verdana" w:hAnsi="Verdana"/>
          <w:lang w:val="sq-AL"/>
        </w:rPr>
        <w:t>.</w:t>
      </w:r>
    </w:p>
    <w:p w:rsidR="007C5748" w:rsidRPr="00B551A9" w:rsidRDefault="007C5748" w:rsidP="00FD277F">
      <w:pPr>
        <w:spacing w:line="360" w:lineRule="auto"/>
        <w:jc w:val="both"/>
        <w:rPr>
          <w:rFonts w:ascii="Verdana" w:hAnsi="Verdana"/>
          <w:lang w:val="sq-AL"/>
        </w:rPr>
      </w:pPr>
    </w:p>
    <w:p w:rsidR="00B551A9" w:rsidRPr="00B551A9" w:rsidRDefault="00AB43E4" w:rsidP="00B551A9">
      <w:pPr>
        <w:pStyle w:val="BodyText"/>
        <w:spacing w:line="360" w:lineRule="auto"/>
        <w:rPr>
          <w:rFonts w:ascii="Verdana" w:hAnsi="Verdana"/>
          <w:color w:val="FF0000"/>
          <w:sz w:val="20"/>
          <w:lang w:val="sq-AL"/>
        </w:rPr>
      </w:pPr>
      <w:r w:rsidRPr="00B551A9">
        <w:rPr>
          <w:rFonts w:ascii="Verdana" w:hAnsi="Verdana"/>
          <w:sz w:val="20"/>
          <w:lang w:val="sq-AL"/>
        </w:rPr>
        <w:t>Në përfundim të proç</w:t>
      </w:r>
      <w:r w:rsidR="00556995" w:rsidRPr="00B551A9">
        <w:rPr>
          <w:rFonts w:ascii="Verdana" w:hAnsi="Verdana"/>
          <w:sz w:val="20"/>
          <w:lang w:val="sq-AL"/>
        </w:rPr>
        <w:t>esit të reg</w:t>
      </w:r>
      <w:r w:rsidR="00126E39" w:rsidRPr="00B551A9">
        <w:rPr>
          <w:rFonts w:ascii="Verdana" w:hAnsi="Verdana"/>
          <w:sz w:val="20"/>
          <w:lang w:val="sq-AL"/>
        </w:rPr>
        <w:t>jistrimit të kandidat</w:t>
      </w:r>
      <w:r w:rsidR="00FE7D6A" w:rsidRPr="00B551A9">
        <w:rPr>
          <w:rFonts w:ascii="Verdana" w:hAnsi="Verdana"/>
          <w:sz w:val="20"/>
          <w:lang w:val="sq-AL"/>
        </w:rPr>
        <w:t>ë</w:t>
      </w:r>
      <w:r w:rsidR="00126E39" w:rsidRPr="00B551A9">
        <w:rPr>
          <w:rFonts w:ascii="Verdana" w:hAnsi="Verdana"/>
          <w:sz w:val="20"/>
          <w:lang w:val="sq-AL"/>
        </w:rPr>
        <w:t>ve</w:t>
      </w:r>
      <w:r w:rsidR="007A6592" w:rsidRPr="00B551A9">
        <w:rPr>
          <w:rFonts w:ascii="Verdana" w:hAnsi="Verdana"/>
          <w:sz w:val="20"/>
          <w:lang w:val="sq-AL"/>
        </w:rPr>
        <w:t>,</w:t>
      </w:r>
      <w:r w:rsidR="00556995" w:rsidRPr="00B551A9">
        <w:rPr>
          <w:rFonts w:ascii="Verdana" w:hAnsi="Verdana"/>
          <w:sz w:val="20"/>
          <w:lang w:val="sq-AL"/>
        </w:rPr>
        <w:t xml:space="preserve"> KQZ në mbështetje të nenit</w:t>
      </w:r>
      <w:r w:rsidR="008E407B" w:rsidRPr="00B551A9">
        <w:rPr>
          <w:rFonts w:ascii="Verdana" w:hAnsi="Verdana"/>
          <w:sz w:val="20"/>
          <w:lang w:val="sq-AL"/>
        </w:rPr>
        <w:t xml:space="preserve"> 98</w:t>
      </w:r>
      <w:r w:rsidR="008E5B4A" w:rsidRPr="00B551A9">
        <w:rPr>
          <w:rFonts w:ascii="Verdana" w:hAnsi="Verdana"/>
          <w:sz w:val="20"/>
          <w:lang w:val="sq-AL"/>
        </w:rPr>
        <w:t>, pika 3 dhe 4</w:t>
      </w:r>
      <w:r w:rsidR="001E6E0B" w:rsidRPr="00B551A9">
        <w:rPr>
          <w:rFonts w:ascii="Verdana" w:hAnsi="Verdana"/>
          <w:sz w:val="20"/>
          <w:lang w:val="sq-AL"/>
        </w:rPr>
        <w:t xml:space="preserve">, </w:t>
      </w:r>
      <w:r w:rsidR="00741759" w:rsidRPr="00B551A9">
        <w:rPr>
          <w:rFonts w:ascii="Verdana" w:hAnsi="Verdana"/>
          <w:sz w:val="20"/>
          <w:lang w:val="sq-AL"/>
        </w:rPr>
        <w:t>duhet t</w:t>
      </w:r>
      <w:r w:rsidR="001272E4" w:rsidRPr="00B551A9">
        <w:rPr>
          <w:rFonts w:ascii="Verdana" w:hAnsi="Verdana"/>
          <w:sz w:val="20"/>
          <w:lang w:val="sq-AL"/>
        </w:rPr>
        <w:t>ë</w:t>
      </w:r>
      <w:r w:rsidR="00E5322C" w:rsidRPr="00B551A9">
        <w:rPr>
          <w:rFonts w:ascii="Verdana" w:hAnsi="Verdana"/>
          <w:sz w:val="20"/>
          <w:lang w:val="sq-AL"/>
        </w:rPr>
        <w:t xml:space="preserve"> miratojë p</w:t>
      </w:r>
      <w:r w:rsidR="00556995" w:rsidRPr="00B551A9">
        <w:rPr>
          <w:rFonts w:ascii="Verdana" w:hAnsi="Verdana"/>
          <w:sz w:val="20"/>
          <w:lang w:val="sq-AL"/>
        </w:rPr>
        <w:t xml:space="preserve">ërmbajtjen e fletës së votimit </w:t>
      </w:r>
      <w:r w:rsidR="00770160" w:rsidRPr="00B551A9">
        <w:rPr>
          <w:rFonts w:ascii="Verdana" w:hAnsi="Verdana"/>
          <w:sz w:val="20"/>
          <w:lang w:val="sq-AL"/>
        </w:rPr>
        <w:t>për subjektet zgjedhore që garojnë në</w:t>
      </w:r>
      <w:r w:rsidR="00126E39" w:rsidRPr="00B551A9">
        <w:rPr>
          <w:rFonts w:ascii="Verdana" w:hAnsi="Verdana"/>
          <w:sz w:val="20"/>
          <w:lang w:val="sq-AL"/>
        </w:rPr>
        <w:t xml:space="preserve"> zgjedhjet e pjes</w:t>
      </w:r>
      <w:r w:rsidR="007C5748" w:rsidRPr="00B551A9">
        <w:rPr>
          <w:rFonts w:ascii="Verdana" w:hAnsi="Verdana"/>
          <w:sz w:val="20"/>
          <w:lang w:val="sq-AL"/>
        </w:rPr>
        <w:t>s</w:t>
      </w:r>
      <w:r w:rsidR="00126E39" w:rsidRPr="00B551A9">
        <w:rPr>
          <w:rFonts w:ascii="Verdana" w:hAnsi="Verdana"/>
          <w:sz w:val="20"/>
          <w:lang w:val="sq-AL"/>
        </w:rPr>
        <w:t>shme të datës 23 qershor 2013, p</w:t>
      </w:r>
      <w:r w:rsidR="00FE7D6A" w:rsidRPr="00B551A9">
        <w:rPr>
          <w:rFonts w:ascii="Verdana" w:hAnsi="Verdana"/>
          <w:sz w:val="20"/>
          <w:lang w:val="sq-AL"/>
        </w:rPr>
        <w:t>ë</w:t>
      </w:r>
      <w:r w:rsidR="00FD277F" w:rsidRPr="00B551A9">
        <w:rPr>
          <w:rFonts w:ascii="Verdana" w:hAnsi="Verdana"/>
          <w:sz w:val="20"/>
          <w:lang w:val="sq-AL"/>
        </w:rPr>
        <w:t>r zon</w:t>
      </w:r>
      <w:r w:rsidR="00A353AE" w:rsidRPr="00B551A9">
        <w:rPr>
          <w:rFonts w:ascii="Verdana" w:hAnsi="Verdana"/>
          <w:sz w:val="20"/>
          <w:lang w:val="sq-AL"/>
        </w:rPr>
        <w:t>ë</w:t>
      </w:r>
      <w:r w:rsidR="00FD277F" w:rsidRPr="00B551A9">
        <w:rPr>
          <w:rFonts w:ascii="Verdana" w:hAnsi="Verdana"/>
          <w:sz w:val="20"/>
          <w:lang w:val="sq-AL"/>
        </w:rPr>
        <w:t>n zgjedhore</w:t>
      </w:r>
      <w:r w:rsidR="007C5748" w:rsidRPr="00B551A9">
        <w:rPr>
          <w:rFonts w:ascii="Verdana" w:hAnsi="Verdana"/>
          <w:sz w:val="20"/>
          <w:lang w:val="sq-AL"/>
        </w:rPr>
        <w:t xml:space="preserve"> , Bashkia Bulqizë.</w:t>
      </w:r>
      <w:r w:rsidR="00B551A9" w:rsidRPr="00B551A9">
        <w:rPr>
          <w:rFonts w:ascii="Verdana" w:hAnsi="Verdana"/>
          <w:color w:val="FF0000"/>
          <w:sz w:val="20"/>
          <w:lang w:val="sq-AL"/>
        </w:rPr>
        <w:t xml:space="preserve"> Sipas dispozitës së sipërcituar emrat e subjekteve zgjedhore, vendosen në fletën e votimit sipas rendit ët përcaktuar në mënyrë të rastësishme nga shorti. KQZ me vendimin nr.426, datë 17.05.2013 “Për hedhjen e shortit për caktimin e renditjes së subjekteve zgjedhore në fletën e votimit për zgjedhjet për Kuvendin të datës 23 qershor 2013.” ka përcaktuar disa rregulla për hedhjen e shortit. Ne hedhjen e shortit për përcaktimin e renditjes së se subjketeve zgjehdore ne fleten e votimit për zgjedhjet e pjesëshme per kryetar në zonën zgjedhore</w:t>
      </w:r>
      <w:r w:rsidR="00B551A9">
        <w:rPr>
          <w:rFonts w:ascii="Verdana" w:hAnsi="Verdana"/>
          <w:color w:val="FF0000"/>
          <w:sz w:val="20"/>
          <w:lang w:val="sq-AL"/>
        </w:rPr>
        <w:t>,</w:t>
      </w:r>
      <w:r w:rsidR="00B551A9" w:rsidRPr="00B551A9">
        <w:rPr>
          <w:rFonts w:ascii="Verdana" w:hAnsi="Verdana"/>
          <w:color w:val="FF0000"/>
          <w:sz w:val="20"/>
          <w:lang w:val="sq-AL"/>
        </w:rPr>
        <w:t xml:space="preserve"> </w:t>
      </w:r>
      <w:r w:rsidR="00B551A9">
        <w:rPr>
          <w:rFonts w:ascii="Verdana" w:hAnsi="Verdana"/>
          <w:color w:val="FF0000"/>
          <w:sz w:val="20"/>
          <w:lang w:val="sq-AL"/>
        </w:rPr>
        <w:t>Bashkia Bulqizë do të ndiqen</w:t>
      </w:r>
      <w:r w:rsidR="00B551A9" w:rsidRPr="00B551A9">
        <w:rPr>
          <w:rFonts w:ascii="Verdana" w:hAnsi="Verdana"/>
          <w:color w:val="FF0000"/>
          <w:sz w:val="20"/>
          <w:lang w:val="sq-AL"/>
        </w:rPr>
        <w:t xml:space="preserve"> të njëjtat procedura. </w:t>
      </w:r>
    </w:p>
    <w:p w:rsidR="00B551A9" w:rsidRDefault="00B551A9" w:rsidP="00B551A9">
      <w:pPr>
        <w:spacing w:line="360" w:lineRule="auto"/>
        <w:jc w:val="both"/>
        <w:rPr>
          <w:rFonts w:ascii="Verdana" w:hAnsi="Verdana"/>
          <w:lang w:val="sq-AL"/>
        </w:rPr>
      </w:pPr>
    </w:p>
    <w:p w:rsidR="00083AAC" w:rsidRDefault="00083AAC" w:rsidP="00FD277F">
      <w:pPr>
        <w:spacing w:line="360" w:lineRule="auto"/>
        <w:jc w:val="both"/>
        <w:rPr>
          <w:rFonts w:ascii="Verdana" w:hAnsi="Verdana"/>
          <w:lang w:val="sq-AL"/>
        </w:rPr>
      </w:pPr>
    </w:p>
    <w:p w:rsidR="00585011" w:rsidRDefault="00E96649" w:rsidP="00FD277F">
      <w:pPr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</w:t>
      </w:r>
      <w:r w:rsidR="00126E39">
        <w:rPr>
          <w:rFonts w:ascii="Verdana" w:hAnsi="Verdana"/>
          <w:lang w:val="sq-AL"/>
        </w:rPr>
        <w:t xml:space="preserve">ë mbledhjen e datës </w:t>
      </w:r>
      <w:r w:rsidR="00D15727">
        <w:rPr>
          <w:rFonts w:ascii="Verdana" w:hAnsi="Verdana"/>
          <w:lang w:val="sq-AL"/>
        </w:rPr>
        <w:t>14.06.2013</w:t>
      </w:r>
      <w:r>
        <w:rPr>
          <w:rFonts w:ascii="Verdana" w:hAnsi="Verdana"/>
          <w:lang w:val="sq-AL"/>
        </w:rPr>
        <w:t xml:space="preserve"> KQZ organizoi shortin sipas </w:t>
      </w:r>
      <w:r w:rsidR="00050F7A">
        <w:rPr>
          <w:rFonts w:ascii="Verdana" w:hAnsi="Verdana"/>
          <w:lang w:val="sq-AL"/>
        </w:rPr>
        <w:t>proç</w:t>
      </w:r>
      <w:r w:rsidR="00B55CB5">
        <w:rPr>
          <w:rFonts w:ascii="Verdana" w:hAnsi="Verdana"/>
          <w:lang w:val="sq-AL"/>
        </w:rPr>
        <w:t>edurave</w:t>
      </w:r>
      <w:r>
        <w:rPr>
          <w:rFonts w:ascii="Verdana" w:hAnsi="Verdana"/>
          <w:lang w:val="sq-AL"/>
        </w:rPr>
        <w:t xml:space="preserve"> të përcak</w:t>
      </w:r>
      <w:r w:rsidR="00585011">
        <w:rPr>
          <w:rFonts w:ascii="Verdana" w:hAnsi="Verdana"/>
          <w:lang w:val="sq-AL"/>
        </w:rPr>
        <w:t>tuara në vendimin e KQZ-së nr.426, datë 17</w:t>
      </w:r>
      <w:r>
        <w:rPr>
          <w:rFonts w:ascii="Verdana" w:hAnsi="Verdana"/>
          <w:lang w:val="sq-AL"/>
        </w:rPr>
        <w:t>.05.2013</w:t>
      </w:r>
      <w:r w:rsidR="00126E39">
        <w:rPr>
          <w:rFonts w:ascii="Verdana" w:hAnsi="Verdana"/>
          <w:lang w:val="sq-AL"/>
        </w:rPr>
        <w:t xml:space="preserve"> i ndryshuar</w:t>
      </w:r>
      <w:r>
        <w:rPr>
          <w:rFonts w:ascii="Verdana" w:hAnsi="Verdana"/>
          <w:lang w:val="sq-AL"/>
        </w:rPr>
        <w:t>.</w:t>
      </w:r>
    </w:p>
    <w:p w:rsidR="007C5748" w:rsidRDefault="007C5748" w:rsidP="00FD277F">
      <w:pPr>
        <w:spacing w:line="360" w:lineRule="auto"/>
        <w:jc w:val="both"/>
        <w:rPr>
          <w:rFonts w:ascii="Verdana" w:hAnsi="Verdana"/>
          <w:lang w:val="sq-AL"/>
        </w:rPr>
      </w:pPr>
    </w:p>
    <w:p w:rsidR="00363CE9" w:rsidRDefault="00E96649" w:rsidP="00D15727">
      <w:pPr>
        <w:spacing w:line="360" w:lineRule="auto"/>
        <w:jc w:val="both"/>
        <w:rPr>
          <w:rFonts w:ascii="Verdana" w:hAnsi="Verdana"/>
          <w:lang w:val="sq-AL"/>
        </w:rPr>
      </w:pPr>
      <w:r w:rsidRPr="00921B38">
        <w:rPr>
          <w:rFonts w:ascii="Verdana" w:hAnsi="Verdana"/>
          <w:lang w:val="sq-AL"/>
        </w:rPr>
        <w:t>Në përfundim të zhvillimit të shortit, rezultoi s</w:t>
      </w:r>
      <w:r w:rsidR="00D15727">
        <w:rPr>
          <w:rFonts w:ascii="Verdana" w:hAnsi="Verdana"/>
          <w:lang w:val="sq-AL"/>
        </w:rPr>
        <w:t>e p</w:t>
      </w:r>
      <w:r w:rsidR="00F46C3D">
        <w:rPr>
          <w:rFonts w:ascii="Verdana" w:hAnsi="Verdana"/>
          <w:lang w:val="sq-AL"/>
        </w:rPr>
        <w:t>ë</w:t>
      </w:r>
      <w:r w:rsidR="00D15727">
        <w:rPr>
          <w:rFonts w:ascii="Verdana" w:hAnsi="Verdana"/>
          <w:lang w:val="sq-AL"/>
        </w:rPr>
        <w:t>r Bashkin</w:t>
      </w:r>
      <w:r w:rsidR="00F46C3D">
        <w:rPr>
          <w:rFonts w:ascii="Verdana" w:hAnsi="Verdana"/>
          <w:lang w:val="sq-AL"/>
        </w:rPr>
        <w:t>ë</w:t>
      </w:r>
      <w:r w:rsidR="00D15727">
        <w:rPr>
          <w:rFonts w:ascii="Verdana" w:hAnsi="Verdana"/>
          <w:lang w:val="sq-AL"/>
        </w:rPr>
        <w:t xml:space="preserve"> Bulqiz</w:t>
      </w:r>
      <w:r w:rsidR="00F46C3D">
        <w:rPr>
          <w:rFonts w:ascii="Verdana" w:hAnsi="Verdana"/>
          <w:lang w:val="sq-AL"/>
        </w:rPr>
        <w:t>ë</w:t>
      </w:r>
      <w:r w:rsidR="00D15727">
        <w:rPr>
          <w:rFonts w:ascii="Verdana" w:hAnsi="Verdana"/>
          <w:lang w:val="sq-AL"/>
        </w:rPr>
        <w:t>, rendi i kandidat</w:t>
      </w:r>
      <w:r w:rsidR="00F46C3D">
        <w:rPr>
          <w:rFonts w:ascii="Verdana" w:hAnsi="Verdana"/>
          <w:lang w:val="sq-AL"/>
        </w:rPr>
        <w:t>ë</w:t>
      </w:r>
      <w:r w:rsidR="00D15727">
        <w:rPr>
          <w:rFonts w:ascii="Verdana" w:hAnsi="Verdana"/>
          <w:lang w:val="sq-AL"/>
        </w:rPr>
        <w:t>ve q</w:t>
      </w:r>
      <w:r w:rsidR="00F46C3D">
        <w:rPr>
          <w:rFonts w:ascii="Verdana" w:hAnsi="Verdana"/>
          <w:lang w:val="sq-AL"/>
        </w:rPr>
        <w:t>ë</w:t>
      </w:r>
      <w:r w:rsidR="00D15727">
        <w:rPr>
          <w:rFonts w:ascii="Verdana" w:hAnsi="Verdana"/>
          <w:lang w:val="sq-AL"/>
        </w:rPr>
        <w:t xml:space="preserve"> garojn</w:t>
      </w:r>
      <w:r w:rsidR="00F46C3D">
        <w:rPr>
          <w:rFonts w:ascii="Verdana" w:hAnsi="Verdana"/>
          <w:lang w:val="sq-AL"/>
        </w:rPr>
        <w:t>ë</w:t>
      </w:r>
      <w:r w:rsidR="00D15727">
        <w:rPr>
          <w:rFonts w:ascii="Verdana" w:hAnsi="Verdana"/>
          <w:lang w:val="sq-AL"/>
        </w:rPr>
        <w:t xml:space="preserve"> p</w:t>
      </w:r>
      <w:r w:rsidR="00F46C3D">
        <w:rPr>
          <w:rFonts w:ascii="Verdana" w:hAnsi="Verdana"/>
          <w:lang w:val="sq-AL"/>
        </w:rPr>
        <w:t>ë</w:t>
      </w:r>
      <w:r w:rsidR="00D15727">
        <w:rPr>
          <w:rFonts w:ascii="Verdana" w:hAnsi="Verdana"/>
          <w:lang w:val="sq-AL"/>
        </w:rPr>
        <w:t xml:space="preserve">r Kryetar Bashkie </w:t>
      </w:r>
      <w:r w:rsidR="00F46C3D">
        <w:rPr>
          <w:rFonts w:ascii="Verdana" w:hAnsi="Verdana"/>
          <w:lang w:val="sq-AL"/>
        </w:rPr>
        <w:t>ë</w:t>
      </w:r>
      <w:r w:rsidR="00D15727">
        <w:rPr>
          <w:rFonts w:ascii="Verdana" w:hAnsi="Verdana"/>
          <w:lang w:val="sq-AL"/>
        </w:rPr>
        <w:t>sht</w:t>
      </w:r>
      <w:r w:rsidR="00F46C3D">
        <w:rPr>
          <w:rFonts w:ascii="Verdana" w:hAnsi="Verdana"/>
          <w:lang w:val="sq-AL"/>
        </w:rPr>
        <w:t>ë</w:t>
      </w:r>
      <w:r w:rsidR="00D15727">
        <w:rPr>
          <w:rFonts w:ascii="Verdana" w:hAnsi="Verdana"/>
          <w:lang w:val="sq-AL"/>
        </w:rPr>
        <w:t xml:space="preserve"> i till</w:t>
      </w:r>
      <w:r w:rsidR="00F46C3D">
        <w:rPr>
          <w:rFonts w:ascii="Verdana" w:hAnsi="Verdana"/>
          <w:lang w:val="sq-AL"/>
        </w:rPr>
        <w:t>ë</w:t>
      </w:r>
      <w:r w:rsidR="00D15727">
        <w:rPr>
          <w:rFonts w:ascii="Verdana" w:hAnsi="Verdana"/>
          <w:lang w:val="sq-AL"/>
        </w:rPr>
        <w:t>: Z. Fehmi Shefqet Tançi i mbështetur nga subjekti zgjedho</w:t>
      </w:r>
      <w:r w:rsidR="00F46C3D">
        <w:rPr>
          <w:rFonts w:ascii="Verdana" w:hAnsi="Verdana"/>
          <w:lang w:val="sq-AL"/>
        </w:rPr>
        <w:t>r</w:t>
      </w:r>
      <w:r w:rsidR="00D15727">
        <w:rPr>
          <w:rFonts w:ascii="Verdana" w:hAnsi="Verdana"/>
          <w:lang w:val="sq-AL"/>
        </w:rPr>
        <w:t xml:space="preserve"> Partia Demokratike e Shqipërisë</w:t>
      </w:r>
      <w:r w:rsidR="0071625B">
        <w:rPr>
          <w:rFonts w:ascii="Verdana" w:hAnsi="Verdana"/>
          <w:lang w:val="sq-AL"/>
        </w:rPr>
        <w:t xml:space="preserve"> të</w:t>
      </w:r>
      <w:r w:rsidR="00F46C3D">
        <w:rPr>
          <w:rFonts w:ascii="Verdana" w:hAnsi="Verdana"/>
          <w:lang w:val="sq-AL"/>
        </w:rPr>
        <w:t xml:space="preserve"> renditet i pari në Fletën e Votimit</w:t>
      </w:r>
      <w:r w:rsidR="0071625B">
        <w:rPr>
          <w:rFonts w:ascii="Verdana" w:hAnsi="Verdana"/>
          <w:lang w:val="sq-AL"/>
        </w:rPr>
        <w:t>;</w:t>
      </w:r>
      <w:r w:rsidR="00F46C3D">
        <w:rPr>
          <w:rFonts w:ascii="Verdana" w:hAnsi="Verdana"/>
          <w:lang w:val="sq-AL"/>
        </w:rPr>
        <w:t xml:space="preserve"> z. Bujar Elez Ceku i mbështetur nga s</w:t>
      </w:r>
      <w:r w:rsidR="009B5ED3">
        <w:rPr>
          <w:rFonts w:ascii="Verdana" w:hAnsi="Verdana"/>
          <w:lang w:val="sq-AL"/>
        </w:rPr>
        <w:t>ubjekti zgjedhore</w:t>
      </w:r>
      <w:r w:rsidR="00F46C3D">
        <w:rPr>
          <w:rFonts w:ascii="Verdana" w:hAnsi="Verdana"/>
          <w:lang w:val="sq-AL"/>
        </w:rPr>
        <w:t xml:space="preserve"> Partia Fryma e Re Demokratike</w:t>
      </w:r>
      <w:r w:rsidR="0071625B">
        <w:rPr>
          <w:rFonts w:ascii="Verdana" w:hAnsi="Verdana"/>
          <w:lang w:val="sq-AL"/>
        </w:rPr>
        <w:t xml:space="preserve"> të</w:t>
      </w:r>
      <w:r w:rsidR="00F46C3D">
        <w:rPr>
          <w:rFonts w:ascii="Verdana" w:hAnsi="Verdana"/>
          <w:lang w:val="sq-AL"/>
        </w:rPr>
        <w:t xml:space="preserve"> renditet i dyti në Fletën e Votimit dhe z. Myfit Naim Duriçi i mbështetur nga Koalicioni “Aleanca për Shqipërinë Europiane” renditet i treti në Fletën e Votimit.</w:t>
      </w:r>
    </w:p>
    <w:p w:rsidR="007C5748" w:rsidRPr="007C5748" w:rsidRDefault="007C5748" w:rsidP="007C5748">
      <w:pPr>
        <w:spacing w:line="360" w:lineRule="auto"/>
        <w:jc w:val="both"/>
        <w:rPr>
          <w:rFonts w:ascii="Verdana" w:hAnsi="Verdana"/>
          <w:lang w:val="sq-AL"/>
        </w:rPr>
      </w:pPr>
    </w:p>
    <w:p w:rsidR="00126E39" w:rsidRDefault="00126E39" w:rsidP="00FD277F">
      <w:pPr>
        <w:spacing w:line="360" w:lineRule="auto"/>
        <w:ind w:left="360"/>
        <w:jc w:val="both"/>
        <w:rPr>
          <w:lang w:val="sq-AL"/>
        </w:rPr>
      </w:pPr>
    </w:p>
    <w:p w:rsidR="00E5322C" w:rsidRDefault="00E5322C" w:rsidP="007C5748">
      <w:pPr>
        <w:spacing w:line="360" w:lineRule="auto"/>
        <w:jc w:val="center"/>
        <w:rPr>
          <w:rFonts w:ascii="Verdana" w:hAnsi="Verdana"/>
          <w:b/>
          <w:lang w:val="sq-AL"/>
        </w:rPr>
      </w:pPr>
      <w:r w:rsidRPr="00DA63FF">
        <w:rPr>
          <w:rFonts w:ascii="Verdana" w:hAnsi="Verdana"/>
          <w:b/>
          <w:lang w:val="sq-AL"/>
        </w:rPr>
        <w:t>PËR KËTO ARSYE:</w:t>
      </w:r>
    </w:p>
    <w:p w:rsidR="007C5748" w:rsidRPr="007C5748" w:rsidRDefault="007C5748" w:rsidP="007C5748">
      <w:pPr>
        <w:spacing w:line="360" w:lineRule="auto"/>
        <w:jc w:val="center"/>
        <w:rPr>
          <w:rFonts w:ascii="Verdana" w:hAnsi="Verdana"/>
          <w:b/>
          <w:lang w:val="sq-AL"/>
        </w:rPr>
      </w:pPr>
    </w:p>
    <w:p w:rsidR="00E5322C" w:rsidRDefault="00E507D1" w:rsidP="00FD277F">
      <w:pPr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Mbështetur në nenin 23</w:t>
      </w:r>
      <w:r w:rsidR="00E5322C" w:rsidRPr="00DA63FF">
        <w:rPr>
          <w:rFonts w:ascii="Verdana" w:hAnsi="Verdana"/>
          <w:lang w:val="sq-AL"/>
        </w:rPr>
        <w:t xml:space="preserve">, pika 1 </w:t>
      </w:r>
      <w:r>
        <w:rPr>
          <w:rFonts w:ascii="Verdana" w:hAnsi="Verdana"/>
          <w:lang w:val="sq-AL"/>
        </w:rPr>
        <w:t>g</w:t>
      </w:r>
      <w:r w:rsidR="00083AAC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rma a, nenin 98, pika </w:t>
      </w:r>
      <w:r w:rsidR="00E5322C" w:rsidRPr="00DA63FF">
        <w:rPr>
          <w:rFonts w:ascii="Verdana" w:hAnsi="Verdana"/>
          <w:lang w:val="sq-AL"/>
        </w:rPr>
        <w:t>3</w:t>
      </w:r>
      <w:r>
        <w:rPr>
          <w:rFonts w:ascii="Verdana" w:hAnsi="Verdana"/>
          <w:lang w:val="sq-AL"/>
        </w:rPr>
        <w:t xml:space="preserve">, 4 </w:t>
      </w:r>
      <w:r w:rsidR="00E5322C" w:rsidRPr="00DA63FF">
        <w:rPr>
          <w:rFonts w:ascii="Verdana" w:hAnsi="Verdana"/>
          <w:lang w:val="sq-AL"/>
        </w:rPr>
        <w:t xml:space="preserve">të Ligjit nr. 10019, datë 29.12.2008 “Kodi Zgjedhor i Republikës së Shqipërisë”, </w:t>
      </w:r>
      <w:r w:rsidR="00770160">
        <w:rPr>
          <w:rFonts w:ascii="Verdana" w:hAnsi="Verdana"/>
          <w:lang w:val="sq-AL"/>
        </w:rPr>
        <w:t>i ndryshuar,</w:t>
      </w:r>
    </w:p>
    <w:p w:rsidR="007C5748" w:rsidRDefault="007C5748" w:rsidP="00FD277F">
      <w:pPr>
        <w:spacing w:line="360" w:lineRule="auto"/>
        <w:jc w:val="both"/>
        <w:rPr>
          <w:rFonts w:ascii="Verdana" w:hAnsi="Verdana"/>
          <w:lang w:val="sq-AL"/>
        </w:rPr>
      </w:pPr>
    </w:p>
    <w:p w:rsidR="00E5322C" w:rsidRPr="00DA63FF" w:rsidRDefault="00E5322C" w:rsidP="00FD277F">
      <w:pPr>
        <w:spacing w:line="360" w:lineRule="auto"/>
        <w:jc w:val="both"/>
        <w:rPr>
          <w:rFonts w:ascii="Verdana" w:hAnsi="Verdana"/>
          <w:lang w:val="sq-AL"/>
        </w:rPr>
      </w:pPr>
    </w:p>
    <w:p w:rsidR="003B5914" w:rsidRDefault="003B5914" w:rsidP="00FD277F">
      <w:pPr>
        <w:tabs>
          <w:tab w:val="center" w:pos="4952"/>
          <w:tab w:val="right" w:pos="9904"/>
        </w:tabs>
        <w:spacing w:line="360" w:lineRule="auto"/>
        <w:jc w:val="center"/>
        <w:rPr>
          <w:rFonts w:ascii="Verdana" w:hAnsi="Verdana"/>
          <w:b/>
          <w:lang w:val="sq-AL"/>
        </w:rPr>
      </w:pPr>
      <w:r w:rsidRPr="00DA63FF">
        <w:rPr>
          <w:rFonts w:ascii="Verdana" w:hAnsi="Verdana"/>
          <w:b/>
          <w:lang w:val="sq-AL"/>
        </w:rPr>
        <w:t>V E N D O S I</w:t>
      </w:r>
    </w:p>
    <w:p w:rsidR="00770160" w:rsidRDefault="00770160" w:rsidP="00FD277F">
      <w:pPr>
        <w:tabs>
          <w:tab w:val="center" w:pos="4952"/>
          <w:tab w:val="right" w:pos="9904"/>
        </w:tabs>
        <w:spacing w:line="360" w:lineRule="auto"/>
        <w:jc w:val="center"/>
        <w:rPr>
          <w:rFonts w:ascii="Verdana" w:hAnsi="Verdana"/>
          <w:b/>
          <w:lang w:val="sq-AL"/>
        </w:rPr>
      </w:pPr>
    </w:p>
    <w:p w:rsidR="007C5748" w:rsidRPr="00DA63FF" w:rsidRDefault="007C5748" w:rsidP="00FD277F">
      <w:pPr>
        <w:tabs>
          <w:tab w:val="center" w:pos="4952"/>
          <w:tab w:val="right" w:pos="9904"/>
        </w:tabs>
        <w:spacing w:line="360" w:lineRule="auto"/>
        <w:jc w:val="center"/>
        <w:rPr>
          <w:rFonts w:ascii="Verdana" w:hAnsi="Verdana"/>
          <w:b/>
          <w:lang w:val="sq-AL"/>
        </w:rPr>
      </w:pPr>
    </w:p>
    <w:p w:rsidR="003B5914" w:rsidRPr="00220754" w:rsidRDefault="003B5914" w:rsidP="00220754">
      <w:pPr>
        <w:pStyle w:val="BodyText"/>
        <w:spacing w:line="360" w:lineRule="auto"/>
        <w:ind w:left="-270"/>
        <w:rPr>
          <w:rFonts w:ascii="Verdana" w:hAnsi="Verdana"/>
          <w:sz w:val="20"/>
          <w:lang w:val="sq-AL"/>
        </w:rPr>
      </w:pPr>
      <w:r w:rsidRPr="00DA63FF">
        <w:rPr>
          <w:rFonts w:ascii="Verdana" w:hAnsi="Verdana"/>
          <w:sz w:val="20"/>
          <w:lang w:val="sq-AL"/>
        </w:rPr>
        <w:t>Të miratojë përmbajtjen e</w:t>
      </w:r>
      <w:r w:rsidR="00921B38">
        <w:rPr>
          <w:rFonts w:ascii="Verdana" w:hAnsi="Verdana"/>
          <w:sz w:val="20"/>
          <w:lang w:val="sq-AL"/>
        </w:rPr>
        <w:t xml:space="preserve"> fletës së votimit</w:t>
      </w:r>
      <w:r w:rsidR="00550656" w:rsidRPr="00550656">
        <w:rPr>
          <w:rFonts w:ascii="Verdana" w:hAnsi="Verdana"/>
          <w:color w:val="FF0000"/>
          <w:sz w:val="20"/>
          <w:lang w:val="sq-AL"/>
        </w:rPr>
        <w:t xml:space="preserve"> </w:t>
      </w:r>
      <w:r w:rsidR="00550656" w:rsidRPr="0052752D">
        <w:rPr>
          <w:rFonts w:ascii="Verdana" w:hAnsi="Verdana"/>
          <w:color w:val="FF0000"/>
          <w:sz w:val="20"/>
          <w:lang w:val="sq-AL"/>
        </w:rPr>
        <w:t>p</w:t>
      </w:r>
      <w:r w:rsidR="00550656">
        <w:rPr>
          <w:rFonts w:ascii="Verdana" w:hAnsi="Verdana"/>
          <w:color w:val="FF0000"/>
          <w:sz w:val="20"/>
          <w:lang w:val="sq-AL"/>
        </w:rPr>
        <w:t>ë</w:t>
      </w:r>
      <w:r w:rsidR="00550656" w:rsidRPr="0052752D">
        <w:rPr>
          <w:rFonts w:ascii="Verdana" w:hAnsi="Verdana"/>
          <w:color w:val="FF0000"/>
          <w:sz w:val="20"/>
          <w:lang w:val="sq-AL"/>
        </w:rPr>
        <w:t>r kandidat</w:t>
      </w:r>
      <w:r w:rsidR="00550656">
        <w:rPr>
          <w:rFonts w:ascii="Verdana" w:hAnsi="Verdana"/>
          <w:color w:val="FF0000"/>
          <w:sz w:val="20"/>
          <w:lang w:val="sq-AL"/>
        </w:rPr>
        <w:t>ë</w:t>
      </w:r>
      <w:r w:rsidR="00550656" w:rsidRPr="0052752D">
        <w:rPr>
          <w:rFonts w:ascii="Verdana" w:hAnsi="Verdana"/>
          <w:color w:val="FF0000"/>
          <w:sz w:val="20"/>
          <w:lang w:val="sq-AL"/>
        </w:rPr>
        <w:t>t p</w:t>
      </w:r>
      <w:r w:rsidR="00550656">
        <w:rPr>
          <w:rFonts w:ascii="Verdana" w:hAnsi="Verdana"/>
          <w:color w:val="FF0000"/>
          <w:sz w:val="20"/>
          <w:lang w:val="sq-AL"/>
        </w:rPr>
        <w:t>ë</w:t>
      </w:r>
      <w:r w:rsidR="00550656" w:rsidRPr="0052752D">
        <w:rPr>
          <w:rFonts w:ascii="Verdana" w:hAnsi="Verdana"/>
          <w:color w:val="FF0000"/>
          <w:sz w:val="20"/>
          <w:lang w:val="sq-AL"/>
        </w:rPr>
        <w:t>r kryetar</w:t>
      </w:r>
      <w:r w:rsidR="00921B38">
        <w:rPr>
          <w:rFonts w:ascii="Verdana" w:hAnsi="Verdana"/>
          <w:sz w:val="20"/>
          <w:lang w:val="sq-AL"/>
        </w:rPr>
        <w:t xml:space="preserve"> </w:t>
      </w:r>
      <w:r w:rsidR="00E507D1">
        <w:rPr>
          <w:rFonts w:ascii="Verdana" w:hAnsi="Verdana"/>
          <w:sz w:val="20"/>
          <w:lang w:val="sq-AL"/>
        </w:rPr>
        <w:t>p</w:t>
      </w:r>
      <w:r w:rsidR="00083AAC">
        <w:rPr>
          <w:rFonts w:ascii="Verdana" w:hAnsi="Verdana"/>
          <w:sz w:val="20"/>
          <w:lang w:val="sq-AL"/>
        </w:rPr>
        <w:t>ë</w:t>
      </w:r>
      <w:r w:rsidR="00FD277F">
        <w:rPr>
          <w:rFonts w:ascii="Verdana" w:hAnsi="Verdana"/>
          <w:sz w:val="20"/>
          <w:lang w:val="sq-AL"/>
        </w:rPr>
        <w:t>r zon</w:t>
      </w:r>
      <w:r w:rsidR="00A353AE">
        <w:rPr>
          <w:rFonts w:ascii="Verdana" w:hAnsi="Verdana"/>
          <w:sz w:val="20"/>
          <w:lang w:val="sq-AL"/>
        </w:rPr>
        <w:t>ë</w:t>
      </w:r>
      <w:r w:rsidR="00FD277F">
        <w:rPr>
          <w:rFonts w:ascii="Verdana" w:hAnsi="Verdana"/>
          <w:sz w:val="20"/>
          <w:lang w:val="sq-AL"/>
        </w:rPr>
        <w:t>n zgjedhore</w:t>
      </w:r>
      <w:r w:rsidR="007C5748">
        <w:rPr>
          <w:rFonts w:ascii="Verdana" w:hAnsi="Verdana"/>
          <w:sz w:val="20"/>
          <w:lang w:val="sq-AL"/>
        </w:rPr>
        <w:t>, Bashkia Bulqizë</w:t>
      </w:r>
      <w:r w:rsidR="00126E39">
        <w:rPr>
          <w:rFonts w:ascii="Verdana" w:hAnsi="Verdana"/>
          <w:sz w:val="20"/>
          <w:lang w:val="sq-AL"/>
        </w:rPr>
        <w:t>,</w:t>
      </w:r>
      <w:r w:rsidR="007C5748">
        <w:rPr>
          <w:rFonts w:ascii="Verdana" w:hAnsi="Verdana"/>
          <w:sz w:val="20"/>
          <w:lang w:val="sq-AL"/>
        </w:rPr>
        <w:t xml:space="preserve"> Qarku Dibër</w:t>
      </w:r>
      <w:r w:rsidR="008F3BE1">
        <w:rPr>
          <w:rFonts w:ascii="Verdana" w:hAnsi="Verdana"/>
          <w:sz w:val="20"/>
          <w:lang w:val="sq-AL"/>
        </w:rPr>
        <w:t xml:space="preserve"> </w:t>
      </w:r>
      <w:r w:rsidR="00126E39">
        <w:rPr>
          <w:rFonts w:ascii="Verdana" w:hAnsi="Verdana"/>
          <w:sz w:val="20"/>
          <w:lang w:val="sq-AL"/>
        </w:rPr>
        <w:t>për zgjedhjet e pjes</w:t>
      </w:r>
      <w:r w:rsidR="00050F7A">
        <w:rPr>
          <w:rFonts w:ascii="Verdana" w:hAnsi="Verdana"/>
          <w:sz w:val="20"/>
          <w:lang w:val="sq-AL"/>
        </w:rPr>
        <w:t>s</w:t>
      </w:r>
      <w:r w:rsidR="00126E39">
        <w:rPr>
          <w:rFonts w:ascii="Verdana" w:hAnsi="Verdana"/>
          <w:sz w:val="20"/>
          <w:lang w:val="sq-AL"/>
        </w:rPr>
        <w:t>shme të datës 23 qershor 2013, p</w:t>
      </w:r>
      <w:r w:rsidR="00FE7D6A">
        <w:rPr>
          <w:rFonts w:ascii="Verdana" w:hAnsi="Verdana"/>
          <w:sz w:val="20"/>
          <w:lang w:val="sq-AL"/>
        </w:rPr>
        <w:t>ë</w:t>
      </w:r>
      <w:r w:rsidR="00126E39">
        <w:rPr>
          <w:rFonts w:ascii="Verdana" w:hAnsi="Verdana"/>
          <w:sz w:val="20"/>
          <w:lang w:val="sq-AL"/>
        </w:rPr>
        <w:t>r njesin</w:t>
      </w:r>
      <w:r w:rsidR="00FE7D6A">
        <w:rPr>
          <w:rFonts w:ascii="Verdana" w:hAnsi="Verdana"/>
          <w:sz w:val="20"/>
          <w:lang w:val="sq-AL"/>
        </w:rPr>
        <w:t>ë</w:t>
      </w:r>
      <w:r w:rsidR="00126E39">
        <w:rPr>
          <w:rFonts w:ascii="Verdana" w:hAnsi="Verdana"/>
          <w:sz w:val="20"/>
          <w:lang w:val="sq-AL"/>
        </w:rPr>
        <w:t xml:space="preserve"> e qeverisjes vendore</w:t>
      </w:r>
      <w:r w:rsidRPr="00DA63FF">
        <w:rPr>
          <w:rFonts w:ascii="Verdana" w:hAnsi="Verdana"/>
          <w:sz w:val="20"/>
          <w:lang w:val="sq-AL"/>
        </w:rPr>
        <w:t>, sipas materialit bashkëlidhur këtij vendimi.</w:t>
      </w:r>
    </w:p>
    <w:p w:rsidR="007C5748" w:rsidRPr="00DA63FF" w:rsidRDefault="007C5748" w:rsidP="00050F7A">
      <w:pPr>
        <w:pStyle w:val="BodyText2"/>
        <w:spacing w:line="360" w:lineRule="auto"/>
        <w:jc w:val="both"/>
        <w:rPr>
          <w:rFonts w:ascii="Verdana" w:hAnsi="Verdana"/>
          <w:b w:val="0"/>
          <w:sz w:val="20"/>
          <w:u w:val="none"/>
          <w:lang w:val="sq-AL"/>
        </w:rPr>
      </w:pPr>
    </w:p>
    <w:p w:rsidR="003B5914" w:rsidRPr="00DA63FF" w:rsidRDefault="003B5914" w:rsidP="00FD277F">
      <w:pPr>
        <w:pStyle w:val="BodyText"/>
        <w:spacing w:line="360" w:lineRule="auto"/>
        <w:ind w:left="-270"/>
        <w:rPr>
          <w:rFonts w:ascii="Verdana" w:hAnsi="Verdana"/>
          <w:sz w:val="20"/>
          <w:lang w:val="sq-AL"/>
        </w:rPr>
      </w:pPr>
      <w:r w:rsidRPr="00DA63FF">
        <w:rPr>
          <w:rFonts w:ascii="Verdana" w:hAnsi="Verdana"/>
          <w:sz w:val="20"/>
          <w:lang w:val="sq-AL"/>
        </w:rPr>
        <w:t>Ky vendim hyn në fuqi menjëherë.</w:t>
      </w:r>
    </w:p>
    <w:p w:rsidR="003B5914" w:rsidRDefault="003B5914" w:rsidP="00FD277F">
      <w:pPr>
        <w:pStyle w:val="BodyText"/>
        <w:spacing w:line="360" w:lineRule="auto"/>
        <w:ind w:left="-990"/>
        <w:rPr>
          <w:rFonts w:ascii="Verdana" w:hAnsi="Verdana"/>
          <w:sz w:val="20"/>
          <w:lang w:val="sq-AL"/>
        </w:rPr>
      </w:pPr>
    </w:p>
    <w:p w:rsidR="007C5748" w:rsidRPr="00DA63FF" w:rsidRDefault="007C5748" w:rsidP="00FD277F">
      <w:pPr>
        <w:pStyle w:val="BodyText"/>
        <w:spacing w:line="360" w:lineRule="auto"/>
        <w:ind w:left="-990"/>
        <w:rPr>
          <w:rFonts w:ascii="Verdana" w:hAnsi="Verdana"/>
          <w:sz w:val="20"/>
          <w:lang w:val="sq-AL"/>
        </w:rPr>
      </w:pPr>
    </w:p>
    <w:p w:rsidR="003B5914" w:rsidRDefault="003B5914" w:rsidP="00FD277F">
      <w:pPr>
        <w:pStyle w:val="BodyText"/>
        <w:spacing w:line="360" w:lineRule="auto"/>
        <w:ind w:left="-270"/>
        <w:rPr>
          <w:rFonts w:ascii="Verdana" w:hAnsi="Verdana"/>
          <w:sz w:val="20"/>
          <w:lang w:val="sq-AL"/>
        </w:rPr>
      </w:pPr>
      <w:r w:rsidRPr="00DA63FF">
        <w:rPr>
          <w:rFonts w:ascii="Verdana" w:hAnsi="Verdana"/>
          <w:sz w:val="20"/>
          <w:lang w:val="sq-AL"/>
        </w:rPr>
        <w:t>Kundёr kёtij vendimi mund tё bёhet ankim nё Kolegjin Zgjedhor, pranё Gjykatës sё Apelit Tiranё, brenda 5 (pesë) ditёve nga shpallja e kёtij vendimi.</w:t>
      </w:r>
    </w:p>
    <w:p w:rsidR="00770160" w:rsidRPr="00DA63FF" w:rsidRDefault="00770160" w:rsidP="00FD277F">
      <w:pPr>
        <w:pStyle w:val="BodyText"/>
        <w:spacing w:line="360" w:lineRule="auto"/>
        <w:ind w:left="-270"/>
        <w:rPr>
          <w:rFonts w:ascii="Verdana" w:hAnsi="Verdana"/>
          <w:sz w:val="20"/>
          <w:lang w:val="sq-AL"/>
        </w:rPr>
      </w:pPr>
    </w:p>
    <w:p w:rsidR="00E708AD" w:rsidRDefault="00E708AD" w:rsidP="00FD277F">
      <w:pPr>
        <w:pStyle w:val="BodyText"/>
        <w:spacing w:line="360" w:lineRule="auto"/>
        <w:rPr>
          <w:rFonts w:ascii="Verdana" w:hAnsi="Verdana"/>
          <w:b/>
          <w:sz w:val="22"/>
          <w:szCs w:val="22"/>
          <w:lang w:val="sq-AL"/>
        </w:rPr>
      </w:pPr>
    </w:p>
    <w:p w:rsidR="00A1248B" w:rsidRDefault="008A0EE2" w:rsidP="00FD277F">
      <w:pPr>
        <w:pStyle w:val="BodyText"/>
        <w:spacing w:line="360" w:lineRule="auto"/>
        <w:rPr>
          <w:rFonts w:ascii="Verdana" w:hAnsi="Verdana"/>
          <w:b/>
          <w:sz w:val="22"/>
          <w:szCs w:val="22"/>
          <w:lang w:val="sq-AL"/>
        </w:rPr>
      </w:pPr>
      <w:hyperlink r:id="rId9" w:history="1">
        <w:r w:rsidRPr="008A0EE2">
          <w:rPr>
            <w:rStyle w:val="Hyperlink"/>
            <w:rFonts w:ascii="Verdana" w:hAnsi="Verdana"/>
            <w:b/>
            <w:sz w:val="22"/>
            <w:szCs w:val="22"/>
            <w:lang w:val="sq-AL"/>
          </w:rPr>
          <w:t>Lidhja 1</w:t>
        </w:r>
      </w:hyperlink>
    </w:p>
    <w:p w:rsidR="00050F7A" w:rsidRDefault="00050F7A">
      <w:pPr>
        <w:pStyle w:val="BodyText"/>
        <w:spacing w:line="360" w:lineRule="auto"/>
        <w:rPr>
          <w:rFonts w:ascii="Verdana" w:hAnsi="Verdana"/>
          <w:b/>
          <w:sz w:val="22"/>
          <w:szCs w:val="22"/>
          <w:lang w:val="sq-AL"/>
        </w:rPr>
      </w:pPr>
    </w:p>
    <w:sectPr w:rsidR="00050F7A" w:rsidSect="00ED2270">
      <w:footerReference w:type="even" r:id="rId10"/>
      <w:footerReference w:type="default" r:id="rId11"/>
      <w:pgSz w:w="11906" w:h="16838"/>
      <w:pgMar w:top="1260" w:right="922" w:bottom="2070" w:left="1080" w:header="720" w:footer="5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26" w:rsidRDefault="00A94A26">
      <w:r>
        <w:separator/>
      </w:r>
    </w:p>
  </w:endnote>
  <w:endnote w:type="continuationSeparator" w:id="0">
    <w:p w:rsidR="00A94A26" w:rsidRDefault="00A94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BB" w:rsidRDefault="005647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45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5BB">
      <w:rPr>
        <w:rStyle w:val="PageNumber"/>
        <w:noProof/>
      </w:rPr>
      <w:t>1</w:t>
    </w:r>
    <w:r>
      <w:rPr>
        <w:rStyle w:val="PageNumber"/>
      </w:rPr>
      <w:fldChar w:fldCharType="end"/>
    </w:r>
  </w:p>
  <w:p w:rsidR="00EB45BB" w:rsidRDefault="00EB45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BB" w:rsidRDefault="005E07A7">
    <w:pPr>
      <w:pStyle w:val="Footer"/>
    </w:pPr>
    <w:r>
      <w:t xml:space="preserve">      </w:t>
    </w:r>
    <w:r w:rsidR="00EB45BB">
      <w:t>__________________________________________________________________________________________</w:t>
    </w:r>
  </w:p>
  <w:p w:rsidR="00EB45BB" w:rsidRDefault="00F46C3D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81280</wp:posOffset>
          </wp:positionV>
          <wp:extent cx="571500" cy="56134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45BB" w:rsidRPr="007F3692" w:rsidRDefault="005E07A7" w:rsidP="007B38FA">
    <w:pPr>
      <w:pStyle w:val="Footer"/>
      <w:jc w:val="center"/>
      <w:rPr>
        <w:rFonts w:ascii="Verdana" w:hAnsi="Verdana"/>
        <w:b/>
        <w:sz w:val="18"/>
        <w:szCs w:val="18"/>
      </w:rPr>
    </w:pPr>
    <w:r w:rsidRPr="007F3692">
      <w:rPr>
        <w:rFonts w:ascii="Verdana" w:hAnsi="Verdana"/>
        <w:b/>
        <w:sz w:val="18"/>
        <w:szCs w:val="18"/>
      </w:rPr>
      <w:t xml:space="preserve">              </w:t>
    </w:r>
    <w:r w:rsidR="00EB45BB" w:rsidRPr="007F3692">
      <w:rPr>
        <w:rFonts w:ascii="Verdana" w:hAnsi="Verdana"/>
        <w:b/>
        <w:sz w:val="18"/>
        <w:szCs w:val="18"/>
      </w:rPr>
      <w:t>Nr</w:t>
    </w:r>
    <w:r w:rsidR="00E22D03" w:rsidRPr="007F3692">
      <w:rPr>
        <w:rFonts w:ascii="Verdana" w:hAnsi="Verdana"/>
        <w:b/>
        <w:sz w:val="18"/>
        <w:szCs w:val="18"/>
      </w:rPr>
      <w:t>.</w:t>
    </w:r>
    <w:r w:rsidR="007F3692" w:rsidRPr="007F3692">
      <w:rPr>
        <w:rFonts w:ascii="Verdana" w:hAnsi="Verdana"/>
        <w:b/>
        <w:sz w:val="18"/>
        <w:szCs w:val="18"/>
      </w:rPr>
      <w:t xml:space="preserve"> </w:t>
    </w:r>
    <w:r w:rsidR="00D15727">
      <w:rPr>
        <w:rFonts w:ascii="Verdana" w:hAnsi="Verdana"/>
        <w:b/>
        <w:sz w:val="18"/>
        <w:szCs w:val="18"/>
      </w:rPr>
      <w:t>556</w:t>
    </w:r>
    <w:r w:rsidR="000D4C8B" w:rsidRPr="007F3692">
      <w:rPr>
        <w:rFonts w:ascii="Verdana" w:hAnsi="Verdana"/>
        <w:b/>
        <w:sz w:val="18"/>
        <w:szCs w:val="18"/>
      </w:rPr>
      <w:t xml:space="preserve"> </w:t>
    </w:r>
    <w:proofErr w:type="spellStart"/>
    <w:r w:rsidR="00EB45BB" w:rsidRPr="007F3692">
      <w:rPr>
        <w:rFonts w:ascii="Verdana" w:hAnsi="Verdana"/>
        <w:b/>
        <w:sz w:val="18"/>
        <w:szCs w:val="18"/>
      </w:rPr>
      <w:t>i</w:t>
    </w:r>
    <w:proofErr w:type="spellEnd"/>
    <w:r w:rsidR="00EB45BB" w:rsidRPr="007F3692">
      <w:rPr>
        <w:rFonts w:ascii="Verdana" w:hAnsi="Verdana"/>
        <w:b/>
        <w:sz w:val="18"/>
        <w:szCs w:val="18"/>
      </w:rPr>
      <w:t xml:space="preserve"> </w:t>
    </w:r>
    <w:proofErr w:type="spellStart"/>
    <w:r w:rsidR="00EB45BB" w:rsidRPr="007F3692">
      <w:rPr>
        <w:rFonts w:ascii="Verdana" w:hAnsi="Verdana"/>
        <w:b/>
        <w:sz w:val="18"/>
        <w:szCs w:val="18"/>
      </w:rPr>
      <w:t>ve</w:t>
    </w:r>
    <w:r w:rsidR="00A27457" w:rsidRPr="007F3692">
      <w:rPr>
        <w:rFonts w:ascii="Verdana" w:hAnsi="Verdana"/>
        <w:b/>
        <w:sz w:val="18"/>
        <w:szCs w:val="18"/>
      </w:rPr>
      <w:t>ndimit</w:t>
    </w:r>
    <w:proofErr w:type="spellEnd"/>
    <w:r w:rsidR="00A27457" w:rsidRPr="007F3692">
      <w:rPr>
        <w:rFonts w:ascii="Verdana" w:hAnsi="Verdana"/>
        <w:b/>
        <w:sz w:val="18"/>
        <w:szCs w:val="18"/>
      </w:rPr>
      <w:t xml:space="preserve">     </w:t>
    </w:r>
    <w:r w:rsidR="00EB45BB" w:rsidRPr="007F3692">
      <w:rPr>
        <w:rFonts w:ascii="Verdana" w:hAnsi="Verdana"/>
        <w:b/>
        <w:sz w:val="18"/>
        <w:szCs w:val="18"/>
      </w:rPr>
      <w:t xml:space="preserve"> Data</w:t>
    </w:r>
    <w:r w:rsidR="0054353C" w:rsidRPr="007F3692">
      <w:rPr>
        <w:rFonts w:ascii="Verdana" w:hAnsi="Verdana"/>
        <w:b/>
        <w:sz w:val="18"/>
        <w:szCs w:val="18"/>
      </w:rPr>
      <w:t xml:space="preserve"> </w:t>
    </w:r>
    <w:r w:rsidR="00D15727">
      <w:rPr>
        <w:rFonts w:ascii="Verdana" w:hAnsi="Verdana"/>
        <w:b/>
        <w:sz w:val="18"/>
        <w:szCs w:val="18"/>
      </w:rPr>
      <w:t>14</w:t>
    </w:r>
    <w:r w:rsidR="007F3692">
      <w:rPr>
        <w:rFonts w:ascii="Verdana" w:hAnsi="Verdana"/>
        <w:b/>
        <w:sz w:val="18"/>
        <w:szCs w:val="18"/>
      </w:rPr>
      <w:t>.06</w:t>
    </w:r>
    <w:r w:rsidR="00530592" w:rsidRPr="007F3692">
      <w:rPr>
        <w:rFonts w:ascii="Verdana" w:hAnsi="Verdana"/>
        <w:b/>
        <w:sz w:val="18"/>
        <w:szCs w:val="18"/>
      </w:rPr>
      <w:t>.</w:t>
    </w:r>
    <w:r w:rsidR="0054353C" w:rsidRPr="007F3692">
      <w:rPr>
        <w:rFonts w:ascii="Verdana" w:hAnsi="Verdana"/>
        <w:b/>
        <w:sz w:val="18"/>
        <w:szCs w:val="18"/>
      </w:rPr>
      <w:t>2</w:t>
    </w:r>
    <w:r w:rsidR="007467E9" w:rsidRPr="007F3692">
      <w:rPr>
        <w:rFonts w:ascii="Verdana" w:hAnsi="Verdana"/>
        <w:b/>
        <w:sz w:val="18"/>
        <w:szCs w:val="18"/>
      </w:rPr>
      <w:t>013</w:t>
    </w:r>
    <w:r w:rsidR="0054353C" w:rsidRPr="007F3692">
      <w:rPr>
        <w:rFonts w:ascii="Verdana" w:hAnsi="Verdana"/>
        <w:b/>
        <w:sz w:val="18"/>
        <w:szCs w:val="18"/>
      </w:rPr>
      <w:t xml:space="preserve"> </w:t>
    </w:r>
    <w:r w:rsidR="00EB45BB" w:rsidRPr="007F3692">
      <w:rPr>
        <w:rFonts w:ascii="Verdana" w:hAnsi="Verdana"/>
        <w:b/>
        <w:sz w:val="18"/>
        <w:szCs w:val="18"/>
      </w:rPr>
      <w:t xml:space="preserve">e </w:t>
    </w:r>
    <w:proofErr w:type="spellStart"/>
    <w:r w:rsidR="00EB45BB" w:rsidRPr="007F3692">
      <w:rPr>
        <w:rFonts w:ascii="Verdana" w:hAnsi="Verdana"/>
        <w:b/>
        <w:sz w:val="18"/>
        <w:szCs w:val="18"/>
      </w:rPr>
      <w:t>vendimit</w:t>
    </w:r>
    <w:proofErr w:type="spellEnd"/>
    <w:r w:rsidR="003D056D" w:rsidRPr="007F3692">
      <w:rPr>
        <w:rFonts w:ascii="Verdana" w:hAnsi="Verdana"/>
        <w:b/>
        <w:sz w:val="18"/>
        <w:szCs w:val="18"/>
      </w:rPr>
      <w:t xml:space="preserve">   </w:t>
    </w:r>
    <w:proofErr w:type="spellStart"/>
    <w:r w:rsidR="003D056D" w:rsidRPr="007F3692">
      <w:rPr>
        <w:rFonts w:ascii="Verdana" w:hAnsi="Verdana"/>
        <w:b/>
        <w:sz w:val="18"/>
        <w:szCs w:val="18"/>
      </w:rPr>
      <w:t>Ora</w:t>
    </w:r>
    <w:proofErr w:type="spellEnd"/>
    <w:r w:rsidR="003D056D" w:rsidRPr="007F3692">
      <w:rPr>
        <w:rFonts w:ascii="Verdana" w:hAnsi="Verdana"/>
        <w:b/>
        <w:sz w:val="18"/>
        <w:szCs w:val="18"/>
      </w:rPr>
      <w:t xml:space="preserve"> </w:t>
    </w:r>
    <w:r w:rsidR="00D15727">
      <w:rPr>
        <w:rFonts w:ascii="Verdana" w:hAnsi="Verdana"/>
        <w:b/>
        <w:sz w:val="18"/>
        <w:szCs w:val="18"/>
      </w:rPr>
      <w:t>13</w:t>
    </w:r>
    <w:r w:rsidR="003D056D" w:rsidRPr="007F3692">
      <w:rPr>
        <w:rFonts w:ascii="Verdana" w:hAnsi="Verdana"/>
        <w:b/>
        <w:sz w:val="18"/>
        <w:szCs w:val="18"/>
      </w:rPr>
      <w:t>.</w:t>
    </w:r>
    <w:r w:rsidR="00D15727">
      <w:rPr>
        <w:rFonts w:ascii="Verdana" w:hAnsi="Verdana"/>
        <w:b/>
        <w:sz w:val="18"/>
        <w:szCs w:val="18"/>
      </w:rPr>
      <w:t>3</w:t>
    </w:r>
    <w:r w:rsidR="00957DEC" w:rsidRPr="007F3692">
      <w:rPr>
        <w:rFonts w:ascii="Verdana" w:hAnsi="Verdana"/>
        <w:b/>
        <w:sz w:val="18"/>
        <w:szCs w:val="18"/>
      </w:rPr>
      <w:t>0</w:t>
    </w:r>
    <w:r w:rsidR="00A27457" w:rsidRPr="007F3692">
      <w:rPr>
        <w:rFonts w:ascii="Verdana" w:hAnsi="Verdana"/>
        <w:b/>
        <w:sz w:val="18"/>
        <w:szCs w:val="18"/>
      </w:rPr>
      <w:t xml:space="preserve"> e </w:t>
    </w:r>
    <w:proofErr w:type="spellStart"/>
    <w:r w:rsidR="00A27457" w:rsidRPr="007F3692">
      <w:rPr>
        <w:rFonts w:ascii="Verdana" w:hAnsi="Verdana"/>
        <w:b/>
        <w:sz w:val="18"/>
        <w:szCs w:val="18"/>
      </w:rPr>
      <w:t>Vendimit</w:t>
    </w:r>
    <w:proofErr w:type="spellEnd"/>
  </w:p>
  <w:p w:rsidR="00ED2270" w:rsidRPr="007F3692" w:rsidRDefault="00ED2270" w:rsidP="00ED2270">
    <w:pPr>
      <w:pStyle w:val="Footer"/>
      <w:jc w:val="center"/>
      <w:rPr>
        <w:sz w:val="22"/>
        <w:szCs w:val="22"/>
      </w:rPr>
    </w:pPr>
  </w:p>
  <w:p w:rsidR="009271DA" w:rsidRPr="009271DA" w:rsidRDefault="004C09BA" w:rsidP="009271DA">
    <w:pPr>
      <w:pStyle w:val="BodyText"/>
      <w:ind w:left="1170" w:hanging="1170"/>
      <w:jc w:val="center"/>
      <w:rPr>
        <w:rFonts w:ascii="Verdana" w:hAnsi="Verdana"/>
        <w:b/>
        <w:sz w:val="16"/>
        <w:szCs w:val="16"/>
        <w:lang w:val="sq-AL"/>
      </w:rPr>
    </w:pPr>
    <w:r>
      <w:rPr>
        <w:rFonts w:ascii="Verdana" w:hAnsi="Verdana"/>
        <w:sz w:val="16"/>
        <w:szCs w:val="16"/>
        <w:lang w:val="sq-AL"/>
      </w:rPr>
      <w:t xml:space="preserve">                       </w:t>
    </w:r>
    <w:r w:rsidR="009271DA" w:rsidRPr="009271DA">
      <w:rPr>
        <w:rFonts w:ascii="Verdana" w:hAnsi="Verdana"/>
        <w:sz w:val="16"/>
        <w:szCs w:val="16"/>
        <w:lang w:val="sq-AL"/>
      </w:rPr>
      <w:t>Për miratimin e përmbajtjes së fletës së vo</w:t>
    </w:r>
    <w:r w:rsidR="00304333">
      <w:rPr>
        <w:rFonts w:ascii="Verdana" w:hAnsi="Verdana"/>
        <w:sz w:val="16"/>
        <w:szCs w:val="16"/>
        <w:lang w:val="sq-AL"/>
      </w:rPr>
      <w:t>timit për zgjedhjet e pje</w:t>
    </w:r>
    <w:r>
      <w:rPr>
        <w:rFonts w:ascii="Verdana" w:hAnsi="Verdana"/>
        <w:sz w:val="16"/>
        <w:szCs w:val="16"/>
        <w:lang w:val="sq-AL"/>
      </w:rPr>
      <w:t>s</w:t>
    </w:r>
    <w:r w:rsidR="007F3692">
      <w:rPr>
        <w:rFonts w:ascii="Verdana" w:hAnsi="Verdana"/>
        <w:sz w:val="16"/>
        <w:szCs w:val="16"/>
        <w:lang w:val="sq-AL"/>
      </w:rPr>
      <w:t>shme</w:t>
    </w:r>
    <w:r w:rsidR="009271DA" w:rsidRPr="009271DA">
      <w:rPr>
        <w:rFonts w:ascii="Verdana" w:hAnsi="Verdana"/>
        <w:sz w:val="16"/>
        <w:szCs w:val="16"/>
        <w:lang w:val="sq-AL"/>
      </w:rPr>
      <w:t xml:space="preserve"> të datës 23 qershor 2013,</w:t>
    </w:r>
    <w:r w:rsidR="00BF52DB">
      <w:rPr>
        <w:rFonts w:ascii="Verdana" w:hAnsi="Verdana"/>
        <w:sz w:val="16"/>
        <w:szCs w:val="16"/>
        <w:lang w:val="sq-AL"/>
      </w:rPr>
      <w:t xml:space="preserve"> </w:t>
    </w:r>
    <w:r w:rsidR="00FD277F">
      <w:rPr>
        <w:rFonts w:ascii="Verdana" w:hAnsi="Verdana"/>
        <w:sz w:val="16"/>
        <w:szCs w:val="16"/>
        <w:lang w:val="sq-AL"/>
      </w:rPr>
      <w:t>p</w:t>
    </w:r>
    <w:r w:rsidR="00A353AE">
      <w:rPr>
        <w:rFonts w:ascii="Verdana" w:hAnsi="Verdana"/>
        <w:sz w:val="16"/>
        <w:szCs w:val="16"/>
        <w:lang w:val="sq-AL"/>
      </w:rPr>
      <w:t>ë</w:t>
    </w:r>
    <w:r w:rsidR="00FD277F">
      <w:rPr>
        <w:rFonts w:ascii="Verdana" w:hAnsi="Verdana"/>
        <w:sz w:val="16"/>
        <w:szCs w:val="16"/>
        <w:lang w:val="sq-AL"/>
      </w:rPr>
      <w:t>r zon</w:t>
    </w:r>
    <w:r w:rsidR="00A353AE">
      <w:rPr>
        <w:rFonts w:ascii="Verdana" w:hAnsi="Verdana"/>
        <w:sz w:val="16"/>
        <w:szCs w:val="16"/>
        <w:lang w:val="sq-AL"/>
      </w:rPr>
      <w:t>ë</w:t>
    </w:r>
    <w:r w:rsidR="00FD277F">
      <w:rPr>
        <w:rFonts w:ascii="Verdana" w:hAnsi="Verdana"/>
        <w:sz w:val="16"/>
        <w:szCs w:val="16"/>
        <w:lang w:val="sq-AL"/>
      </w:rPr>
      <w:t>n zgjedhore</w:t>
    </w:r>
    <w:r>
      <w:rPr>
        <w:rFonts w:ascii="Verdana" w:hAnsi="Verdana"/>
        <w:sz w:val="16"/>
        <w:szCs w:val="16"/>
        <w:lang w:val="sq-AL"/>
      </w:rPr>
      <w:t>, Bashkia Bulqiz</w:t>
    </w:r>
    <w:r w:rsidRPr="009271DA">
      <w:rPr>
        <w:rFonts w:ascii="Verdana" w:hAnsi="Verdana"/>
        <w:sz w:val="16"/>
        <w:szCs w:val="16"/>
        <w:lang w:val="sq-AL"/>
      </w:rPr>
      <w:t>ë</w:t>
    </w:r>
    <w:r>
      <w:rPr>
        <w:rFonts w:ascii="Verdana" w:hAnsi="Verdana"/>
        <w:sz w:val="16"/>
        <w:szCs w:val="16"/>
        <w:lang w:val="sq-AL"/>
      </w:rPr>
      <w:t>.</w:t>
    </w:r>
  </w:p>
  <w:p w:rsidR="00ED2270" w:rsidRPr="009667EA" w:rsidRDefault="00ED2270" w:rsidP="009271DA">
    <w:pPr>
      <w:pStyle w:val="Footer"/>
      <w:tabs>
        <w:tab w:val="clear" w:pos="4153"/>
        <w:tab w:val="center" w:pos="1350"/>
      </w:tabs>
      <w:ind w:left="1350" w:hanging="1350"/>
      <w:jc w:val="center"/>
      <w:rPr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26" w:rsidRDefault="00A94A26">
      <w:r>
        <w:separator/>
      </w:r>
    </w:p>
  </w:footnote>
  <w:footnote w:type="continuationSeparator" w:id="0">
    <w:p w:rsidR="00A94A26" w:rsidRDefault="00A94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275"/>
    <w:multiLevelType w:val="singleLevel"/>
    <w:tmpl w:val="3392D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">
    <w:nsid w:val="02355D72"/>
    <w:multiLevelType w:val="hybridMultilevel"/>
    <w:tmpl w:val="6F06B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C74BD"/>
    <w:multiLevelType w:val="hybridMultilevel"/>
    <w:tmpl w:val="768C7076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67A321E"/>
    <w:multiLevelType w:val="hybridMultilevel"/>
    <w:tmpl w:val="C432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F245B"/>
    <w:multiLevelType w:val="hybridMultilevel"/>
    <w:tmpl w:val="EA740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D765DC"/>
    <w:multiLevelType w:val="singleLevel"/>
    <w:tmpl w:val="9EA0FA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B975AAC"/>
    <w:multiLevelType w:val="singleLevel"/>
    <w:tmpl w:val="9EA0FA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E0D326A"/>
    <w:multiLevelType w:val="hybridMultilevel"/>
    <w:tmpl w:val="122A1716"/>
    <w:lvl w:ilvl="0" w:tplc="C5584E32"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649E7360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C0400D64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F8427DCA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53BE353A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6766126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1A9C1B70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1FD476D8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CB8C527A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8">
    <w:nsid w:val="14C912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6A1B8C"/>
    <w:multiLevelType w:val="hybridMultilevel"/>
    <w:tmpl w:val="16948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847BCC"/>
    <w:multiLevelType w:val="hybridMultilevel"/>
    <w:tmpl w:val="1E5AC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F4FEE"/>
    <w:multiLevelType w:val="hybridMultilevel"/>
    <w:tmpl w:val="6F4C30E0"/>
    <w:lvl w:ilvl="0" w:tplc="67743AD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782F68"/>
    <w:multiLevelType w:val="hybridMultilevel"/>
    <w:tmpl w:val="D862C40A"/>
    <w:lvl w:ilvl="0" w:tplc="02B06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2C6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674B0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5BC86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2F097E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7C4A5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1B6B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37E59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1741E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067C54"/>
    <w:multiLevelType w:val="hybridMultilevel"/>
    <w:tmpl w:val="3DBEFEE6"/>
    <w:lvl w:ilvl="0" w:tplc="0E60CDD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131DF"/>
    <w:multiLevelType w:val="hybridMultilevel"/>
    <w:tmpl w:val="BC802FE6"/>
    <w:lvl w:ilvl="0" w:tplc="BF02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66C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EB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701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00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03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027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0D1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9C37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521E8"/>
    <w:multiLevelType w:val="hybridMultilevel"/>
    <w:tmpl w:val="F37EB5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A4417F"/>
    <w:multiLevelType w:val="hybridMultilevel"/>
    <w:tmpl w:val="D86E76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52287D"/>
    <w:multiLevelType w:val="hybridMultilevel"/>
    <w:tmpl w:val="49EEC1B2"/>
    <w:lvl w:ilvl="0" w:tplc="C39A729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6E3C4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42B1C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0331822"/>
    <w:multiLevelType w:val="hybridMultilevel"/>
    <w:tmpl w:val="229862EC"/>
    <w:lvl w:ilvl="0" w:tplc="15107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DBE3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7E9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EC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01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5CF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C3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0A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D00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89517A"/>
    <w:multiLevelType w:val="hybridMultilevel"/>
    <w:tmpl w:val="08E48A5E"/>
    <w:lvl w:ilvl="0" w:tplc="77F8F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527691"/>
    <w:multiLevelType w:val="hybridMultilevel"/>
    <w:tmpl w:val="C310ED90"/>
    <w:lvl w:ilvl="0" w:tplc="E6F83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BB51783"/>
    <w:multiLevelType w:val="singleLevel"/>
    <w:tmpl w:val="3392D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4">
    <w:nsid w:val="4BDA407A"/>
    <w:multiLevelType w:val="hybridMultilevel"/>
    <w:tmpl w:val="904C1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DC1897"/>
    <w:multiLevelType w:val="hybridMultilevel"/>
    <w:tmpl w:val="6B16A5F4"/>
    <w:lvl w:ilvl="0" w:tplc="90602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AA9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52B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368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65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0A4F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8A2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C06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88CE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77005"/>
    <w:multiLevelType w:val="singleLevel"/>
    <w:tmpl w:val="E0EA08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7">
    <w:nsid w:val="58C714D1"/>
    <w:multiLevelType w:val="hybridMultilevel"/>
    <w:tmpl w:val="A5C85E5A"/>
    <w:lvl w:ilvl="0" w:tplc="0C7A2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A9250F0"/>
    <w:multiLevelType w:val="hybridMultilevel"/>
    <w:tmpl w:val="ABD6C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A44910"/>
    <w:multiLevelType w:val="hybridMultilevel"/>
    <w:tmpl w:val="95508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DA214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B0612CE"/>
    <w:multiLevelType w:val="hybridMultilevel"/>
    <w:tmpl w:val="D5B2AB16"/>
    <w:lvl w:ilvl="0" w:tplc="0C7A2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C32EB"/>
    <w:multiLevelType w:val="hybridMultilevel"/>
    <w:tmpl w:val="4DD4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B77D6"/>
    <w:multiLevelType w:val="hybridMultilevel"/>
    <w:tmpl w:val="AFB4083C"/>
    <w:lvl w:ilvl="0" w:tplc="2236E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B32D3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63815C5"/>
    <w:multiLevelType w:val="hybridMultilevel"/>
    <w:tmpl w:val="AF024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5B3F76"/>
    <w:multiLevelType w:val="hybridMultilevel"/>
    <w:tmpl w:val="18D87798"/>
    <w:lvl w:ilvl="0" w:tplc="55CCEDC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4C8FF8">
      <w:start w:val="1"/>
      <w:numFmt w:val="decimal"/>
      <w:lvlText w:val="%2-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BF3CF8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B6A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00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4AD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49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0F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EE7A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5C2B07"/>
    <w:multiLevelType w:val="hybridMultilevel"/>
    <w:tmpl w:val="FB94FB62"/>
    <w:lvl w:ilvl="0" w:tplc="8BD02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216D3D"/>
    <w:multiLevelType w:val="hybridMultilevel"/>
    <w:tmpl w:val="3D566A96"/>
    <w:lvl w:ilvl="0" w:tplc="0C7A2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732696"/>
    <w:multiLevelType w:val="hybridMultilevel"/>
    <w:tmpl w:val="1ACAF888"/>
    <w:lvl w:ilvl="0" w:tplc="C9CE583C">
      <w:start w:val="1"/>
      <w:numFmt w:val="decimal"/>
      <w:lvlText w:val="%1-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5A14032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A0299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9CE4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FAD3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18F9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4CA6C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4682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1085C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30"/>
  </w:num>
  <w:num w:numId="3">
    <w:abstractNumId w:val="8"/>
  </w:num>
  <w:num w:numId="4">
    <w:abstractNumId w:val="34"/>
  </w:num>
  <w:num w:numId="5">
    <w:abstractNumId w:val="6"/>
  </w:num>
  <w:num w:numId="6">
    <w:abstractNumId w:val="5"/>
  </w:num>
  <w:num w:numId="7">
    <w:abstractNumId w:val="0"/>
  </w:num>
  <w:num w:numId="8">
    <w:abstractNumId w:val="23"/>
  </w:num>
  <w:num w:numId="9">
    <w:abstractNumId w:val="18"/>
  </w:num>
  <w:num w:numId="10">
    <w:abstractNumId w:val="7"/>
  </w:num>
  <w:num w:numId="11">
    <w:abstractNumId w:val="36"/>
  </w:num>
  <w:num w:numId="12">
    <w:abstractNumId w:val="39"/>
  </w:num>
  <w:num w:numId="13">
    <w:abstractNumId w:val="25"/>
  </w:num>
  <w:num w:numId="14">
    <w:abstractNumId w:val="14"/>
  </w:num>
  <w:num w:numId="15">
    <w:abstractNumId w:val="20"/>
  </w:num>
  <w:num w:numId="16">
    <w:abstractNumId w:val="12"/>
  </w:num>
  <w:num w:numId="17">
    <w:abstractNumId w:val="21"/>
  </w:num>
  <w:num w:numId="18">
    <w:abstractNumId w:val="26"/>
  </w:num>
  <w:num w:numId="19">
    <w:abstractNumId w:val="4"/>
  </w:num>
  <w:num w:numId="20">
    <w:abstractNumId w:val="35"/>
  </w:num>
  <w:num w:numId="21">
    <w:abstractNumId w:val="37"/>
  </w:num>
  <w:num w:numId="22">
    <w:abstractNumId w:val="31"/>
  </w:num>
  <w:num w:numId="23">
    <w:abstractNumId w:val="27"/>
  </w:num>
  <w:num w:numId="24">
    <w:abstractNumId w:val="38"/>
  </w:num>
  <w:num w:numId="25">
    <w:abstractNumId w:val="29"/>
  </w:num>
  <w:num w:numId="26">
    <w:abstractNumId w:val="33"/>
  </w:num>
  <w:num w:numId="27">
    <w:abstractNumId w:val="13"/>
  </w:num>
  <w:num w:numId="28">
    <w:abstractNumId w:val="17"/>
  </w:num>
  <w:num w:numId="29">
    <w:abstractNumId w:val="22"/>
  </w:num>
  <w:num w:numId="30">
    <w:abstractNumId w:val="16"/>
  </w:num>
  <w:num w:numId="31">
    <w:abstractNumId w:val="15"/>
  </w:num>
  <w:num w:numId="32">
    <w:abstractNumId w:val="1"/>
  </w:num>
  <w:num w:numId="33">
    <w:abstractNumId w:val="24"/>
  </w:num>
  <w:num w:numId="34">
    <w:abstractNumId w:val="11"/>
  </w:num>
  <w:num w:numId="35">
    <w:abstractNumId w:val="3"/>
  </w:num>
  <w:num w:numId="36">
    <w:abstractNumId w:val="2"/>
  </w:num>
  <w:num w:numId="37">
    <w:abstractNumId w:val="32"/>
  </w:num>
  <w:num w:numId="38">
    <w:abstractNumId w:val="10"/>
  </w:num>
  <w:num w:numId="39">
    <w:abstractNumId w:val="9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2669"/>
    <w:rsid w:val="00003303"/>
    <w:rsid w:val="000074C0"/>
    <w:rsid w:val="0001112B"/>
    <w:rsid w:val="00011B62"/>
    <w:rsid w:val="0001700D"/>
    <w:rsid w:val="00020435"/>
    <w:rsid w:val="00027275"/>
    <w:rsid w:val="000347EF"/>
    <w:rsid w:val="00040A2B"/>
    <w:rsid w:val="00050F7A"/>
    <w:rsid w:val="000576B8"/>
    <w:rsid w:val="00062659"/>
    <w:rsid w:val="00062F9C"/>
    <w:rsid w:val="00073871"/>
    <w:rsid w:val="00083AAC"/>
    <w:rsid w:val="000976A8"/>
    <w:rsid w:val="000B7561"/>
    <w:rsid w:val="000C27E7"/>
    <w:rsid w:val="000C3C9B"/>
    <w:rsid w:val="000C6C70"/>
    <w:rsid w:val="000D11CE"/>
    <w:rsid w:val="000D4C8B"/>
    <w:rsid w:val="000E08B3"/>
    <w:rsid w:val="000E501A"/>
    <w:rsid w:val="000E570E"/>
    <w:rsid w:val="000F2DF6"/>
    <w:rsid w:val="000F64AA"/>
    <w:rsid w:val="00102FE5"/>
    <w:rsid w:val="00111B08"/>
    <w:rsid w:val="001222DC"/>
    <w:rsid w:val="00123DE0"/>
    <w:rsid w:val="00123E73"/>
    <w:rsid w:val="001265EF"/>
    <w:rsid w:val="00126E39"/>
    <w:rsid w:val="001272E4"/>
    <w:rsid w:val="00142D91"/>
    <w:rsid w:val="00142F11"/>
    <w:rsid w:val="00144B7A"/>
    <w:rsid w:val="00152D32"/>
    <w:rsid w:val="001602B4"/>
    <w:rsid w:val="00165F59"/>
    <w:rsid w:val="00171F7F"/>
    <w:rsid w:val="001720EF"/>
    <w:rsid w:val="00175321"/>
    <w:rsid w:val="0017579A"/>
    <w:rsid w:val="0018743B"/>
    <w:rsid w:val="00192F35"/>
    <w:rsid w:val="00196564"/>
    <w:rsid w:val="001A206D"/>
    <w:rsid w:val="001A21A8"/>
    <w:rsid w:val="001B01F3"/>
    <w:rsid w:val="001C3CEE"/>
    <w:rsid w:val="001C7301"/>
    <w:rsid w:val="001E1FFA"/>
    <w:rsid w:val="001E4212"/>
    <w:rsid w:val="001E6E0B"/>
    <w:rsid w:val="00200661"/>
    <w:rsid w:val="0020277A"/>
    <w:rsid w:val="00206BB1"/>
    <w:rsid w:val="00220754"/>
    <w:rsid w:val="00225627"/>
    <w:rsid w:val="00227072"/>
    <w:rsid w:val="00227A2A"/>
    <w:rsid w:val="00227AF5"/>
    <w:rsid w:val="00241CC0"/>
    <w:rsid w:val="002440C2"/>
    <w:rsid w:val="0024520B"/>
    <w:rsid w:val="00257B91"/>
    <w:rsid w:val="002664D6"/>
    <w:rsid w:val="00271DE0"/>
    <w:rsid w:val="00285D11"/>
    <w:rsid w:val="0029000D"/>
    <w:rsid w:val="00292FDF"/>
    <w:rsid w:val="00295877"/>
    <w:rsid w:val="002B4CE0"/>
    <w:rsid w:val="002B5582"/>
    <w:rsid w:val="002E57A9"/>
    <w:rsid w:val="00301CD9"/>
    <w:rsid w:val="00301D02"/>
    <w:rsid w:val="00304333"/>
    <w:rsid w:val="00306D6A"/>
    <w:rsid w:val="00315662"/>
    <w:rsid w:val="003202D4"/>
    <w:rsid w:val="00320E25"/>
    <w:rsid w:val="00337239"/>
    <w:rsid w:val="00337684"/>
    <w:rsid w:val="00356289"/>
    <w:rsid w:val="00356F67"/>
    <w:rsid w:val="003614DE"/>
    <w:rsid w:val="00363BEA"/>
    <w:rsid w:val="00363CE9"/>
    <w:rsid w:val="0036660B"/>
    <w:rsid w:val="00374F06"/>
    <w:rsid w:val="00376601"/>
    <w:rsid w:val="00377479"/>
    <w:rsid w:val="003822BB"/>
    <w:rsid w:val="003846AA"/>
    <w:rsid w:val="00387FBB"/>
    <w:rsid w:val="00396AB4"/>
    <w:rsid w:val="00397FF6"/>
    <w:rsid w:val="003A2239"/>
    <w:rsid w:val="003A31FC"/>
    <w:rsid w:val="003A397E"/>
    <w:rsid w:val="003A55A3"/>
    <w:rsid w:val="003B5914"/>
    <w:rsid w:val="003C39E5"/>
    <w:rsid w:val="003D056D"/>
    <w:rsid w:val="003D5134"/>
    <w:rsid w:val="003E0A89"/>
    <w:rsid w:val="0041137D"/>
    <w:rsid w:val="00422E01"/>
    <w:rsid w:val="0042749B"/>
    <w:rsid w:val="00433B9D"/>
    <w:rsid w:val="004408EC"/>
    <w:rsid w:val="0044739E"/>
    <w:rsid w:val="004504EF"/>
    <w:rsid w:val="004519F5"/>
    <w:rsid w:val="00453894"/>
    <w:rsid w:val="004607A0"/>
    <w:rsid w:val="00460CC8"/>
    <w:rsid w:val="004615D7"/>
    <w:rsid w:val="0046548C"/>
    <w:rsid w:val="00470BCA"/>
    <w:rsid w:val="00472AA3"/>
    <w:rsid w:val="00481348"/>
    <w:rsid w:val="004A1933"/>
    <w:rsid w:val="004B0DC9"/>
    <w:rsid w:val="004B1C3F"/>
    <w:rsid w:val="004B2307"/>
    <w:rsid w:val="004B3726"/>
    <w:rsid w:val="004B747D"/>
    <w:rsid w:val="004B7D44"/>
    <w:rsid w:val="004C09BA"/>
    <w:rsid w:val="004C3204"/>
    <w:rsid w:val="004C325A"/>
    <w:rsid w:val="004D2867"/>
    <w:rsid w:val="004D5EC7"/>
    <w:rsid w:val="004D7FD3"/>
    <w:rsid w:val="004E1F4E"/>
    <w:rsid w:val="004E5A74"/>
    <w:rsid w:val="004E5B61"/>
    <w:rsid w:val="004E6F9B"/>
    <w:rsid w:val="00507DC6"/>
    <w:rsid w:val="00511520"/>
    <w:rsid w:val="00511E8F"/>
    <w:rsid w:val="00527F7A"/>
    <w:rsid w:val="00530592"/>
    <w:rsid w:val="00533434"/>
    <w:rsid w:val="0054353C"/>
    <w:rsid w:val="00550656"/>
    <w:rsid w:val="005539CA"/>
    <w:rsid w:val="00556995"/>
    <w:rsid w:val="00564742"/>
    <w:rsid w:val="00575DB0"/>
    <w:rsid w:val="005805A4"/>
    <w:rsid w:val="00585011"/>
    <w:rsid w:val="00585FA3"/>
    <w:rsid w:val="0058648E"/>
    <w:rsid w:val="00586E8C"/>
    <w:rsid w:val="00596B49"/>
    <w:rsid w:val="005A1CDF"/>
    <w:rsid w:val="005A2BF0"/>
    <w:rsid w:val="005A3BB6"/>
    <w:rsid w:val="005C0BD8"/>
    <w:rsid w:val="005C2F64"/>
    <w:rsid w:val="005C448E"/>
    <w:rsid w:val="005C6EE7"/>
    <w:rsid w:val="005E07A7"/>
    <w:rsid w:val="005E34F4"/>
    <w:rsid w:val="005E4D7B"/>
    <w:rsid w:val="005F07F0"/>
    <w:rsid w:val="005F3925"/>
    <w:rsid w:val="006122FE"/>
    <w:rsid w:val="006125E6"/>
    <w:rsid w:val="0061393C"/>
    <w:rsid w:val="0061548C"/>
    <w:rsid w:val="00624EC7"/>
    <w:rsid w:val="006278F3"/>
    <w:rsid w:val="00651D56"/>
    <w:rsid w:val="00654F44"/>
    <w:rsid w:val="00656160"/>
    <w:rsid w:val="00656F8B"/>
    <w:rsid w:val="00660202"/>
    <w:rsid w:val="00664569"/>
    <w:rsid w:val="00677DA6"/>
    <w:rsid w:val="0068695F"/>
    <w:rsid w:val="00687A8B"/>
    <w:rsid w:val="00692598"/>
    <w:rsid w:val="00692C82"/>
    <w:rsid w:val="006A4AE4"/>
    <w:rsid w:val="006A61DE"/>
    <w:rsid w:val="006B2D95"/>
    <w:rsid w:val="006B6628"/>
    <w:rsid w:val="006C3088"/>
    <w:rsid w:val="006C3930"/>
    <w:rsid w:val="006D10B5"/>
    <w:rsid w:val="006E5B4E"/>
    <w:rsid w:val="006F4F5F"/>
    <w:rsid w:val="006F5C1A"/>
    <w:rsid w:val="00705EF4"/>
    <w:rsid w:val="00711F1E"/>
    <w:rsid w:val="00714F09"/>
    <w:rsid w:val="00715CE6"/>
    <w:rsid w:val="0071625B"/>
    <w:rsid w:val="00724AC9"/>
    <w:rsid w:val="007306D1"/>
    <w:rsid w:val="007368EC"/>
    <w:rsid w:val="0074167E"/>
    <w:rsid w:val="00741759"/>
    <w:rsid w:val="00743C15"/>
    <w:rsid w:val="007467E9"/>
    <w:rsid w:val="00747B1D"/>
    <w:rsid w:val="00751FE6"/>
    <w:rsid w:val="0075394C"/>
    <w:rsid w:val="007555BF"/>
    <w:rsid w:val="0075773F"/>
    <w:rsid w:val="00762A0F"/>
    <w:rsid w:val="00762C69"/>
    <w:rsid w:val="00770051"/>
    <w:rsid w:val="00770160"/>
    <w:rsid w:val="00773A0C"/>
    <w:rsid w:val="007803B5"/>
    <w:rsid w:val="007830C0"/>
    <w:rsid w:val="007831E7"/>
    <w:rsid w:val="0078388B"/>
    <w:rsid w:val="0078751B"/>
    <w:rsid w:val="00791209"/>
    <w:rsid w:val="0079528D"/>
    <w:rsid w:val="00797E11"/>
    <w:rsid w:val="007A21D2"/>
    <w:rsid w:val="007A4421"/>
    <w:rsid w:val="007A6592"/>
    <w:rsid w:val="007A6E39"/>
    <w:rsid w:val="007B0B19"/>
    <w:rsid w:val="007B38FA"/>
    <w:rsid w:val="007C1316"/>
    <w:rsid w:val="007C1C35"/>
    <w:rsid w:val="007C24AE"/>
    <w:rsid w:val="007C28D5"/>
    <w:rsid w:val="007C5748"/>
    <w:rsid w:val="007D08C6"/>
    <w:rsid w:val="007D5A09"/>
    <w:rsid w:val="007E59BA"/>
    <w:rsid w:val="007E633C"/>
    <w:rsid w:val="007F0559"/>
    <w:rsid w:val="007F3692"/>
    <w:rsid w:val="008109BF"/>
    <w:rsid w:val="00816D6B"/>
    <w:rsid w:val="008179D9"/>
    <w:rsid w:val="008244E6"/>
    <w:rsid w:val="00841A57"/>
    <w:rsid w:val="00854C3E"/>
    <w:rsid w:val="00855C42"/>
    <w:rsid w:val="00860880"/>
    <w:rsid w:val="00863E96"/>
    <w:rsid w:val="0086676C"/>
    <w:rsid w:val="00866A83"/>
    <w:rsid w:val="00895518"/>
    <w:rsid w:val="008A0EE2"/>
    <w:rsid w:val="008A554D"/>
    <w:rsid w:val="008B018B"/>
    <w:rsid w:val="008B587A"/>
    <w:rsid w:val="008C3255"/>
    <w:rsid w:val="008D01B1"/>
    <w:rsid w:val="008D1709"/>
    <w:rsid w:val="008D3975"/>
    <w:rsid w:val="008D602D"/>
    <w:rsid w:val="008D66B6"/>
    <w:rsid w:val="008E1609"/>
    <w:rsid w:val="008E407B"/>
    <w:rsid w:val="008E5B4A"/>
    <w:rsid w:val="008E693B"/>
    <w:rsid w:val="008F2701"/>
    <w:rsid w:val="008F3BE1"/>
    <w:rsid w:val="00903BAB"/>
    <w:rsid w:val="00904101"/>
    <w:rsid w:val="00913182"/>
    <w:rsid w:val="00913612"/>
    <w:rsid w:val="0091546D"/>
    <w:rsid w:val="00921B38"/>
    <w:rsid w:val="00924F19"/>
    <w:rsid w:val="009271DA"/>
    <w:rsid w:val="0093096E"/>
    <w:rsid w:val="0093099D"/>
    <w:rsid w:val="009317C0"/>
    <w:rsid w:val="009317DF"/>
    <w:rsid w:val="00932F6E"/>
    <w:rsid w:val="00937DE6"/>
    <w:rsid w:val="00937FFE"/>
    <w:rsid w:val="00945450"/>
    <w:rsid w:val="0095130F"/>
    <w:rsid w:val="009549C2"/>
    <w:rsid w:val="00954E42"/>
    <w:rsid w:val="00957144"/>
    <w:rsid w:val="00957DEC"/>
    <w:rsid w:val="00961F3F"/>
    <w:rsid w:val="00962753"/>
    <w:rsid w:val="0096397F"/>
    <w:rsid w:val="009660B9"/>
    <w:rsid w:val="0096648A"/>
    <w:rsid w:val="009667EA"/>
    <w:rsid w:val="009673D3"/>
    <w:rsid w:val="0098695C"/>
    <w:rsid w:val="00987D2D"/>
    <w:rsid w:val="00994139"/>
    <w:rsid w:val="009A340A"/>
    <w:rsid w:val="009B344B"/>
    <w:rsid w:val="009B4F1B"/>
    <w:rsid w:val="009B5ED3"/>
    <w:rsid w:val="009C3268"/>
    <w:rsid w:val="009C3853"/>
    <w:rsid w:val="009C66A6"/>
    <w:rsid w:val="009D2F5C"/>
    <w:rsid w:val="009D441D"/>
    <w:rsid w:val="009D7D70"/>
    <w:rsid w:val="009E1282"/>
    <w:rsid w:val="009E2947"/>
    <w:rsid w:val="009F2DB7"/>
    <w:rsid w:val="009F368B"/>
    <w:rsid w:val="009F4DE1"/>
    <w:rsid w:val="009F5000"/>
    <w:rsid w:val="009F7ECB"/>
    <w:rsid w:val="00A01AE4"/>
    <w:rsid w:val="00A02079"/>
    <w:rsid w:val="00A108E9"/>
    <w:rsid w:val="00A113E0"/>
    <w:rsid w:val="00A1248B"/>
    <w:rsid w:val="00A13237"/>
    <w:rsid w:val="00A22CF2"/>
    <w:rsid w:val="00A27457"/>
    <w:rsid w:val="00A3469F"/>
    <w:rsid w:val="00A353AE"/>
    <w:rsid w:val="00A353DC"/>
    <w:rsid w:val="00A35407"/>
    <w:rsid w:val="00A4471D"/>
    <w:rsid w:val="00A5424D"/>
    <w:rsid w:val="00A6322E"/>
    <w:rsid w:val="00A63C93"/>
    <w:rsid w:val="00A64B21"/>
    <w:rsid w:val="00A67378"/>
    <w:rsid w:val="00A74CF8"/>
    <w:rsid w:val="00A855E6"/>
    <w:rsid w:val="00A94A26"/>
    <w:rsid w:val="00A950A3"/>
    <w:rsid w:val="00AB43E4"/>
    <w:rsid w:val="00AB46B0"/>
    <w:rsid w:val="00AC4D8B"/>
    <w:rsid w:val="00AC5062"/>
    <w:rsid w:val="00AD0761"/>
    <w:rsid w:val="00AD2207"/>
    <w:rsid w:val="00AD5AA5"/>
    <w:rsid w:val="00AE47DA"/>
    <w:rsid w:val="00AE5BEE"/>
    <w:rsid w:val="00AF42E0"/>
    <w:rsid w:val="00AF4DAB"/>
    <w:rsid w:val="00AF4E88"/>
    <w:rsid w:val="00AF6ECE"/>
    <w:rsid w:val="00AF7E80"/>
    <w:rsid w:val="00B02284"/>
    <w:rsid w:val="00B04CAD"/>
    <w:rsid w:val="00B059B6"/>
    <w:rsid w:val="00B06ED4"/>
    <w:rsid w:val="00B072FD"/>
    <w:rsid w:val="00B10C0D"/>
    <w:rsid w:val="00B11D31"/>
    <w:rsid w:val="00B2451D"/>
    <w:rsid w:val="00B3272E"/>
    <w:rsid w:val="00B50062"/>
    <w:rsid w:val="00B511BC"/>
    <w:rsid w:val="00B551A9"/>
    <w:rsid w:val="00B55CB5"/>
    <w:rsid w:val="00B6353E"/>
    <w:rsid w:val="00B74D2A"/>
    <w:rsid w:val="00B76DC6"/>
    <w:rsid w:val="00B7725E"/>
    <w:rsid w:val="00B82212"/>
    <w:rsid w:val="00B83C18"/>
    <w:rsid w:val="00B844C1"/>
    <w:rsid w:val="00BA12EC"/>
    <w:rsid w:val="00BA3502"/>
    <w:rsid w:val="00BA57AC"/>
    <w:rsid w:val="00BA77A0"/>
    <w:rsid w:val="00BD1CF0"/>
    <w:rsid w:val="00BE39C7"/>
    <w:rsid w:val="00BE7C0C"/>
    <w:rsid w:val="00BF042D"/>
    <w:rsid w:val="00BF1D46"/>
    <w:rsid w:val="00BF52DB"/>
    <w:rsid w:val="00BF72D9"/>
    <w:rsid w:val="00C001BA"/>
    <w:rsid w:val="00C029F5"/>
    <w:rsid w:val="00C04A4F"/>
    <w:rsid w:val="00C072D4"/>
    <w:rsid w:val="00C10109"/>
    <w:rsid w:val="00C27748"/>
    <w:rsid w:val="00C31312"/>
    <w:rsid w:val="00C31F50"/>
    <w:rsid w:val="00C36262"/>
    <w:rsid w:val="00C37B41"/>
    <w:rsid w:val="00C41F20"/>
    <w:rsid w:val="00C42E2A"/>
    <w:rsid w:val="00C4513A"/>
    <w:rsid w:val="00C47DB1"/>
    <w:rsid w:val="00C505F6"/>
    <w:rsid w:val="00C51DF5"/>
    <w:rsid w:val="00C52A30"/>
    <w:rsid w:val="00C6315B"/>
    <w:rsid w:val="00C64AA4"/>
    <w:rsid w:val="00C74413"/>
    <w:rsid w:val="00C84D83"/>
    <w:rsid w:val="00C85143"/>
    <w:rsid w:val="00C86969"/>
    <w:rsid w:val="00C932A8"/>
    <w:rsid w:val="00C97427"/>
    <w:rsid w:val="00CA10F7"/>
    <w:rsid w:val="00CA6619"/>
    <w:rsid w:val="00CB075E"/>
    <w:rsid w:val="00CB07C2"/>
    <w:rsid w:val="00CB1F2E"/>
    <w:rsid w:val="00CB4920"/>
    <w:rsid w:val="00CC47B1"/>
    <w:rsid w:val="00CC5638"/>
    <w:rsid w:val="00CD0B2E"/>
    <w:rsid w:val="00CD5EBA"/>
    <w:rsid w:val="00CD756F"/>
    <w:rsid w:val="00CE51E8"/>
    <w:rsid w:val="00CF1839"/>
    <w:rsid w:val="00CF2438"/>
    <w:rsid w:val="00CF7AC2"/>
    <w:rsid w:val="00D00F8B"/>
    <w:rsid w:val="00D0159A"/>
    <w:rsid w:val="00D02539"/>
    <w:rsid w:val="00D02E9D"/>
    <w:rsid w:val="00D11F54"/>
    <w:rsid w:val="00D12E3B"/>
    <w:rsid w:val="00D15727"/>
    <w:rsid w:val="00D16AA1"/>
    <w:rsid w:val="00D17863"/>
    <w:rsid w:val="00D22669"/>
    <w:rsid w:val="00D23D3D"/>
    <w:rsid w:val="00D30479"/>
    <w:rsid w:val="00D33631"/>
    <w:rsid w:val="00D360DD"/>
    <w:rsid w:val="00D44F88"/>
    <w:rsid w:val="00D454FE"/>
    <w:rsid w:val="00D45844"/>
    <w:rsid w:val="00D53449"/>
    <w:rsid w:val="00D6075F"/>
    <w:rsid w:val="00D64DDD"/>
    <w:rsid w:val="00D66BA2"/>
    <w:rsid w:val="00D77C8A"/>
    <w:rsid w:val="00DA06C6"/>
    <w:rsid w:val="00DA09A3"/>
    <w:rsid w:val="00DA2EA3"/>
    <w:rsid w:val="00DA49BA"/>
    <w:rsid w:val="00DA63FF"/>
    <w:rsid w:val="00DB1A18"/>
    <w:rsid w:val="00DB6A5E"/>
    <w:rsid w:val="00DB6B25"/>
    <w:rsid w:val="00DC056B"/>
    <w:rsid w:val="00DC1302"/>
    <w:rsid w:val="00DC1F65"/>
    <w:rsid w:val="00DC6698"/>
    <w:rsid w:val="00DD2769"/>
    <w:rsid w:val="00DD2ADB"/>
    <w:rsid w:val="00DD40B7"/>
    <w:rsid w:val="00DE7CD6"/>
    <w:rsid w:val="00E02F81"/>
    <w:rsid w:val="00E079C1"/>
    <w:rsid w:val="00E1609D"/>
    <w:rsid w:val="00E170F5"/>
    <w:rsid w:val="00E22D03"/>
    <w:rsid w:val="00E23A45"/>
    <w:rsid w:val="00E263CE"/>
    <w:rsid w:val="00E27C21"/>
    <w:rsid w:val="00E327ED"/>
    <w:rsid w:val="00E34903"/>
    <w:rsid w:val="00E36CD3"/>
    <w:rsid w:val="00E46954"/>
    <w:rsid w:val="00E50146"/>
    <w:rsid w:val="00E507D1"/>
    <w:rsid w:val="00E51EC4"/>
    <w:rsid w:val="00E5322C"/>
    <w:rsid w:val="00E538C2"/>
    <w:rsid w:val="00E54E3C"/>
    <w:rsid w:val="00E66FDC"/>
    <w:rsid w:val="00E708AD"/>
    <w:rsid w:val="00E72B11"/>
    <w:rsid w:val="00E82AD5"/>
    <w:rsid w:val="00E8587F"/>
    <w:rsid w:val="00E86FB9"/>
    <w:rsid w:val="00E87FBC"/>
    <w:rsid w:val="00E96649"/>
    <w:rsid w:val="00EA136E"/>
    <w:rsid w:val="00EA62A4"/>
    <w:rsid w:val="00EA7140"/>
    <w:rsid w:val="00EB1593"/>
    <w:rsid w:val="00EB45BB"/>
    <w:rsid w:val="00EC1A00"/>
    <w:rsid w:val="00EC4771"/>
    <w:rsid w:val="00EC6C1C"/>
    <w:rsid w:val="00EC7667"/>
    <w:rsid w:val="00ED2270"/>
    <w:rsid w:val="00F0152C"/>
    <w:rsid w:val="00F02B69"/>
    <w:rsid w:val="00F037DA"/>
    <w:rsid w:val="00F04888"/>
    <w:rsid w:val="00F0672C"/>
    <w:rsid w:val="00F205E1"/>
    <w:rsid w:val="00F251D4"/>
    <w:rsid w:val="00F3658C"/>
    <w:rsid w:val="00F43FCB"/>
    <w:rsid w:val="00F456CC"/>
    <w:rsid w:val="00F46C3D"/>
    <w:rsid w:val="00F5216E"/>
    <w:rsid w:val="00F61D55"/>
    <w:rsid w:val="00F64B45"/>
    <w:rsid w:val="00F66384"/>
    <w:rsid w:val="00F86E95"/>
    <w:rsid w:val="00F9094F"/>
    <w:rsid w:val="00F96EB7"/>
    <w:rsid w:val="00FB1C25"/>
    <w:rsid w:val="00FB5281"/>
    <w:rsid w:val="00FD0592"/>
    <w:rsid w:val="00FD277F"/>
    <w:rsid w:val="00FD4979"/>
    <w:rsid w:val="00FE7D6A"/>
    <w:rsid w:val="00FF1FDD"/>
    <w:rsid w:val="00FF672A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742"/>
    <w:rPr>
      <w:lang w:val="en-GB"/>
    </w:rPr>
  </w:style>
  <w:style w:type="paragraph" w:styleId="Heading1">
    <w:name w:val="heading 1"/>
    <w:basedOn w:val="Normal"/>
    <w:next w:val="Normal"/>
    <w:qFormat/>
    <w:rsid w:val="00564742"/>
    <w:pPr>
      <w:keepNext/>
      <w:jc w:val="center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rsid w:val="00564742"/>
    <w:pPr>
      <w:keepNext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564742"/>
    <w:pPr>
      <w:keepNext/>
      <w:jc w:val="center"/>
      <w:outlineLvl w:val="2"/>
    </w:pPr>
    <w:rPr>
      <w:b/>
      <w:sz w:val="32"/>
      <w:u w:val="single"/>
      <w:lang w:val="en-US"/>
    </w:rPr>
  </w:style>
  <w:style w:type="paragraph" w:styleId="Heading4">
    <w:name w:val="heading 4"/>
    <w:basedOn w:val="Normal"/>
    <w:next w:val="Normal"/>
    <w:qFormat/>
    <w:rsid w:val="00564742"/>
    <w:pPr>
      <w:keepNext/>
      <w:jc w:val="center"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564742"/>
    <w:pPr>
      <w:keepNext/>
      <w:outlineLvl w:val="4"/>
    </w:pPr>
    <w:rPr>
      <w:b/>
      <w:sz w:val="28"/>
      <w:lang w:val="en-US"/>
    </w:rPr>
  </w:style>
  <w:style w:type="paragraph" w:styleId="Heading6">
    <w:name w:val="heading 6"/>
    <w:basedOn w:val="Normal"/>
    <w:next w:val="Normal"/>
    <w:qFormat/>
    <w:rsid w:val="00564742"/>
    <w:pPr>
      <w:keepNext/>
      <w:spacing w:line="360" w:lineRule="auto"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564742"/>
    <w:pPr>
      <w:keepNext/>
      <w:spacing w:line="360" w:lineRule="auto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564742"/>
    <w:pPr>
      <w:keepNext/>
      <w:spacing w:line="360" w:lineRule="auto"/>
      <w:jc w:val="center"/>
      <w:outlineLvl w:val="7"/>
    </w:pPr>
    <w:rPr>
      <w:b/>
      <w:bCs/>
      <w:i/>
      <w:iCs/>
      <w:sz w:val="28"/>
    </w:rPr>
  </w:style>
  <w:style w:type="paragraph" w:styleId="Heading9">
    <w:name w:val="heading 9"/>
    <w:basedOn w:val="Normal"/>
    <w:next w:val="Normal"/>
    <w:qFormat/>
    <w:rsid w:val="00564742"/>
    <w:pPr>
      <w:keepNext/>
      <w:spacing w:line="360" w:lineRule="auto"/>
      <w:ind w:left="5760"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4742"/>
    <w:pPr>
      <w:jc w:val="both"/>
    </w:pPr>
    <w:rPr>
      <w:sz w:val="28"/>
    </w:rPr>
  </w:style>
  <w:style w:type="paragraph" w:styleId="Footer">
    <w:name w:val="footer"/>
    <w:basedOn w:val="Normal"/>
    <w:rsid w:val="005647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4742"/>
  </w:style>
  <w:style w:type="paragraph" w:styleId="Header">
    <w:name w:val="header"/>
    <w:basedOn w:val="Normal"/>
    <w:rsid w:val="00564742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564742"/>
    <w:pPr>
      <w:jc w:val="center"/>
    </w:pPr>
    <w:rPr>
      <w:b/>
      <w:sz w:val="28"/>
      <w:u w:val="single"/>
    </w:rPr>
  </w:style>
  <w:style w:type="character" w:styleId="Hyperlink">
    <w:name w:val="Hyperlink"/>
    <w:basedOn w:val="DefaultParagraphFont"/>
    <w:rsid w:val="009D7D70"/>
    <w:rPr>
      <w:color w:val="0000FF"/>
      <w:u w:val="single"/>
    </w:rPr>
  </w:style>
  <w:style w:type="paragraph" w:styleId="BalloonText">
    <w:name w:val="Balloon Text"/>
    <w:basedOn w:val="Normal"/>
    <w:semiHidden/>
    <w:rsid w:val="00E82AD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B38FA"/>
    <w:pPr>
      <w:spacing w:after="1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37239"/>
    <w:rPr>
      <w:sz w:val="28"/>
      <w:lang w:val="en-GB" w:eastAsia="en-US" w:bidi="ar-SA"/>
    </w:rPr>
  </w:style>
  <w:style w:type="paragraph" w:styleId="ListParagraph">
    <w:name w:val="List Paragraph"/>
    <w:basedOn w:val="Normal"/>
    <w:qFormat/>
    <w:rsid w:val="00206BB1"/>
    <w:pPr>
      <w:ind w:left="720"/>
    </w:pPr>
    <w:rPr>
      <w:rFonts w:ascii="Verdana" w:eastAsia="Times New Roman" w:hAnsi="Verdana"/>
      <w:sz w:val="22"/>
      <w:szCs w:val="22"/>
      <w:lang w:val="en-US"/>
    </w:rPr>
  </w:style>
  <w:style w:type="character" w:styleId="FootnoteReference">
    <w:name w:val="footnote reference"/>
    <w:basedOn w:val="DefaultParagraphFont"/>
    <w:semiHidden/>
    <w:rsid w:val="004E1F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Bashkia%20Bulqize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OSCE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staff member</dc:creator>
  <cp:keywords/>
  <cp:lastModifiedBy>PC-Ymerali1</cp:lastModifiedBy>
  <cp:revision>5</cp:revision>
  <cp:lastPrinted>2013-06-14T13:29:00Z</cp:lastPrinted>
  <dcterms:created xsi:type="dcterms:W3CDTF">2013-06-14T13:27:00Z</dcterms:created>
  <dcterms:modified xsi:type="dcterms:W3CDTF">2013-06-20T11:16:00Z</dcterms:modified>
</cp:coreProperties>
</file>